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6DB3A" w14:textId="77777777" w:rsidR="001A5CF2" w:rsidRPr="00CF5C32" w:rsidRDefault="00833EC3" w:rsidP="00CF5C32">
      <w:pPr>
        <w:spacing w:line="276" w:lineRule="auto"/>
        <w:jc w:val="center"/>
        <w:rPr>
          <w:rFonts w:ascii="Verdana Pro" w:hAnsi="Verdana Pro" w:cs="Arial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6192" behindDoc="0" locked="0" layoutInCell="1" allowOverlap="1" wp14:anchorId="42452535" wp14:editId="07777777">
            <wp:simplePos x="0" y="0"/>
            <wp:positionH relativeFrom="column">
              <wp:posOffset>729615</wp:posOffset>
            </wp:positionH>
            <wp:positionV relativeFrom="paragraph">
              <wp:posOffset>-290195</wp:posOffset>
            </wp:positionV>
            <wp:extent cx="1898650" cy="1143000"/>
            <wp:effectExtent l="0" t="0" r="0" b="0"/>
            <wp:wrapNone/>
            <wp:docPr id="5" name="Imagen 4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4B2BED6" wp14:editId="07777777">
            <wp:simplePos x="0" y="0"/>
            <wp:positionH relativeFrom="column">
              <wp:posOffset>-615950</wp:posOffset>
            </wp:positionH>
            <wp:positionV relativeFrom="paragraph">
              <wp:posOffset>-80645</wp:posOffset>
            </wp:positionV>
            <wp:extent cx="1136650" cy="744220"/>
            <wp:effectExtent l="0" t="0" r="0" b="0"/>
            <wp:wrapNone/>
            <wp:docPr id="4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 wp14:anchorId="7AEB7432" wp14:editId="07777777">
            <wp:simplePos x="0" y="0"/>
            <wp:positionH relativeFrom="column">
              <wp:posOffset>4272915</wp:posOffset>
            </wp:positionH>
            <wp:positionV relativeFrom="paragraph">
              <wp:posOffset>-169545</wp:posOffset>
            </wp:positionV>
            <wp:extent cx="1263650" cy="1022350"/>
            <wp:effectExtent l="0" t="0" r="0" b="0"/>
            <wp:wrapNone/>
            <wp:docPr id="3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922F9C" wp14:editId="07777777">
            <wp:simplePos x="0" y="0"/>
            <wp:positionH relativeFrom="column">
              <wp:posOffset>2856865</wp:posOffset>
            </wp:positionH>
            <wp:positionV relativeFrom="paragraph">
              <wp:posOffset>-169545</wp:posOffset>
            </wp:positionV>
            <wp:extent cx="1129030" cy="952500"/>
            <wp:effectExtent l="0" t="0" r="0" b="0"/>
            <wp:wrapNone/>
            <wp:docPr id="2" name="Imagen 3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CF2" w:rsidRPr="00CF5C32">
        <w:rPr>
          <w:rFonts w:ascii="Verdana Pro" w:hAnsi="Verdana Pro" w:cs="Arial"/>
          <w:b/>
          <w:bCs/>
          <w:sz w:val="24"/>
          <w:szCs w:val="24"/>
        </w:rPr>
        <w:t xml:space="preserve">                         </w:t>
      </w:r>
    </w:p>
    <w:p w14:paraId="672A6659" w14:textId="77777777" w:rsidR="001A5CF2" w:rsidRPr="00CF5C32" w:rsidRDefault="001A5CF2" w:rsidP="00CF5C32">
      <w:pPr>
        <w:spacing w:line="276" w:lineRule="auto"/>
        <w:jc w:val="center"/>
        <w:rPr>
          <w:rFonts w:ascii="Verdana Pro" w:hAnsi="Verdana Pro" w:cs="Arial"/>
          <w:b/>
          <w:bCs/>
          <w:sz w:val="24"/>
          <w:szCs w:val="24"/>
        </w:rPr>
      </w:pPr>
    </w:p>
    <w:p w14:paraId="02EB378F" w14:textId="77777777" w:rsidR="009822E7" w:rsidRPr="00CF5C32" w:rsidRDefault="009822E7" w:rsidP="00964F05">
      <w:pPr>
        <w:spacing w:line="276" w:lineRule="auto"/>
        <w:rPr>
          <w:rFonts w:ascii="Verdana Pro" w:hAnsi="Verdana Pro" w:cs="Arial"/>
          <w:b/>
          <w:bCs/>
          <w:sz w:val="24"/>
          <w:szCs w:val="24"/>
        </w:rPr>
      </w:pPr>
    </w:p>
    <w:p w14:paraId="38961CF5" w14:textId="77777777" w:rsidR="00964F05" w:rsidRDefault="00964F05" w:rsidP="00CF5C32">
      <w:pPr>
        <w:spacing w:line="276" w:lineRule="auto"/>
        <w:jc w:val="center"/>
        <w:rPr>
          <w:rFonts w:ascii="Verdana Pro" w:hAnsi="Verdana Pro" w:cs="Arial"/>
          <w:b/>
          <w:bCs/>
          <w:sz w:val="28"/>
          <w:szCs w:val="28"/>
        </w:rPr>
      </w:pPr>
    </w:p>
    <w:p w14:paraId="15D52FB1" w14:textId="4F1A21F9" w:rsidR="001A5CF2" w:rsidRPr="004A0E49" w:rsidRDefault="001A5CF2" w:rsidP="00CF5C32">
      <w:pPr>
        <w:spacing w:line="276" w:lineRule="auto"/>
        <w:jc w:val="center"/>
        <w:rPr>
          <w:rFonts w:ascii="Verdana Pro" w:hAnsi="Verdana Pro" w:cs="Arial"/>
          <w:b/>
          <w:bCs/>
          <w:sz w:val="28"/>
          <w:szCs w:val="28"/>
        </w:rPr>
      </w:pPr>
      <w:r w:rsidRPr="004A0E49">
        <w:rPr>
          <w:rFonts w:ascii="Verdana Pro" w:hAnsi="Verdana Pro" w:cs="Arial"/>
          <w:b/>
          <w:bCs/>
          <w:sz w:val="28"/>
          <w:szCs w:val="28"/>
        </w:rPr>
        <w:t>I Congreso Nacional sobre Políticas Públicas de Discapacidad</w:t>
      </w:r>
    </w:p>
    <w:p w14:paraId="4F3CF060" w14:textId="77777777" w:rsidR="001A5CF2" w:rsidRPr="004A0E49" w:rsidRDefault="001A5CF2" w:rsidP="00CF5C32">
      <w:pPr>
        <w:pBdr>
          <w:bottom w:val="dotted" w:sz="24" w:space="1" w:color="auto"/>
        </w:pBdr>
        <w:spacing w:line="276" w:lineRule="auto"/>
        <w:jc w:val="center"/>
        <w:rPr>
          <w:rFonts w:ascii="Verdana Pro" w:hAnsi="Verdana Pro" w:cs="Arial"/>
          <w:sz w:val="28"/>
          <w:szCs w:val="28"/>
        </w:rPr>
      </w:pPr>
      <w:r w:rsidRPr="004A0E49">
        <w:rPr>
          <w:rFonts w:ascii="Verdana Pro" w:hAnsi="Verdana Pro" w:cs="Arial"/>
          <w:sz w:val="28"/>
          <w:szCs w:val="28"/>
        </w:rPr>
        <w:t>Alicante, 23, 24 y 25 de noviembre de 2022</w:t>
      </w:r>
    </w:p>
    <w:p w14:paraId="4FE6FE77" w14:textId="4531B602" w:rsidR="001A5CF2" w:rsidRPr="004A0E49" w:rsidRDefault="001A5CF2" w:rsidP="00552C34">
      <w:pPr>
        <w:spacing w:line="240" w:lineRule="auto"/>
        <w:jc w:val="center"/>
        <w:rPr>
          <w:rFonts w:ascii="Verdana Pro" w:hAnsi="Verdana Pro" w:cs="Arial"/>
          <w:b/>
          <w:bCs/>
          <w:i/>
          <w:iCs/>
          <w:sz w:val="28"/>
          <w:szCs w:val="28"/>
        </w:rPr>
      </w:pPr>
      <w:r w:rsidRPr="004A0E49">
        <w:rPr>
          <w:rFonts w:ascii="Verdana Pro" w:hAnsi="Verdana Pro" w:cs="Arial"/>
          <w:b/>
          <w:bCs/>
          <w:i/>
          <w:iCs/>
          <w:sz w:val="28"/>
          <w:szCs w:val="28"/>
        </w:rPr>
        <w:t xml:space="preserve">Programa </w:t>
      </w:r>
    </w:p>
    <w:p w14:paraId="1D146892" w14:textId="77777777" w:rsidR="00574CB0" w:rsidRPr="00F23FB6" w:rsidRDefault="006C283D" w:rsidP="00964F05">
      <w:pPr>
        <w:spacing w:line="240" w:lineRule="auto"/>
        <w:jc w:val="center"/>
        <w:rPr>
          <w:rFonts w:ascii="Verdana Pro" w:hAnsi="Verdana Pro" w:cs="Arial"/>
          <w:b/>
          <w:bCs/>
          <w:color w:val="FFFFFF"/>
          <w:sz w:val="36"/>
          <w:szCs w:val="36"/>
          <w:u w:val="thick"/>
        </w:rPr>
      </w:pPr>
      <w:r w:rsidRPr="00F23FB6">
        <w:rPr>
          <w:rFonts w:ascii="Verdana Pro" w:hAnsi="Verdana Pro" w:cs="Arial"/>
          <w:b/>
          <w:bCs/>
          <w:iCs/>
          <w:color w:val="FFFFFF"/>
          <w:sz w:val="36"/>
          <w:szCs w:val="36"/>
          <w:highlight w:val="red"/>
        </w:rPr>
        <w:t>Primera jornada,</w:t>
      </w:r>
      <w:r w:rsidR="00552C34" w:rsidRPr="00F23FB6">
        <w:rPr>
          <w:rFonts w:ascii="Verdana Pro" w:hAnsi="Verdana Pro" w:cs="Arial"/>
          <w:b/>
          <w:bCs/>
          <w:iCs/>
          <w:color w:val="FFFFFF"/>
          <w:sz w:val="36"/>
          <w:szCs w:val="36"/>
          <w:highlight w:val="red"/>
        </w:rPr>
        <w:t xml:space="preserve"> miércoles 23 de noviembre</w:t>
      </w:r>
    </w:p>
    <w:p w14:paraId="6A05A809" w14:textId="77777777" w:rsidR="00CF5C32" w:rsidRDefault="00CF5C32" w:rsidP="00CF5C32">
      <w:pPr>
        <w:spacing w:line="276" w:lineRule="auto"/>
        <w:jc w:val="both"/>
        <w:rPr>
          <w:rFonts w:ascii="Verdana Pro" w:hAnsi="Verdana Pro"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552C34" w:rsidRPr="00F23FB6" w14:paraId="514295A9" w14:textId="77777777" w:rsidTr="004A0E49">
        <w:tc>
          <w:tcPr>
            <w:tcW w:w="8494" w:type="dxa"/>
            <w:shd w:val="clear" w:color="auto" w:fill="0070C0"/>
          </w:tcPr>
          <w:p w14:paraId="45C7CADD" w14:textId="77777777" w:rsidR="008C1700" w:rsidRPr="00F23FB6" w:rsidRDefault="008C1700" w:rsidP="00552C34">
            <w:pPr>
              <w:spacing w:after="0" w:line="276" w:lineRule="auto"/>
              <w:rPr>
                <w:rFonts w:ascii="Verdana Pro" w:hAnsi="Verdana Pro" w:cs="Arial"/>
                <w:b/>
                <w:b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 w:cs="Arial"/>
                <w:b/>
                <w:bCs/>
                <w:color w:val="FFFFFF"/>
                <w:sz w:val="28"/>
                <w:szCs w:val="28"/>
              </w:rPr>
              <w:t>10,00 h. Apertura.</w:t>
            </w:r>
          </w:p>
        </w:tc>
      </w:tr>
    </w:tbl>
    <w:p w14:paraId="5A39BBE3" w14:textId="77777777" w:rsidR="008C1700" w:rsidRDefault="008C1700" w:rsidP="008C1700">
      <w:pPr>
        <w:spacing w:line="276" w:lineRule="auto"/>
        <w:jc w:val="both"/>
        <w:rPr>
          <w:rFonts w:ascii="Verdana Pro" w:hAnsi="Verdana Pro" w:cs="Arial"/>
          <w:sz w:val="24"/>
          <w:szCs w:val="24"/>
        </w:rPr>
      </w:pPr>
    </w:p>
    <w:p w14:paraId="6302CE8A" w14:textId="77777777" w:rsidR="000875DD" w:rsidRDefault="000875DD" w:rsidP="00F23FB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  <w:r w:rsidRPr="00552C34">
        <w:rPr>
          <w:rFonts w:ascii="Verdana Pro" w:hAnsi="Verdana Pro" w:cs="Arial"/>
          <w:sz w:val="24"/>
          <w:szCs w:val="24"/>
        </w:rPr>
        <w:t>Luis Vañó Gisbert</w:t>
      </w:r>
      <w:r w:rsidR="00552C34" w:rsidRPr="00552C34">
        <w:rPr>
          <w:rFonts w:ascii="Verdana Pro" w:hAnsi="Verdana Pro" w:cs="Arial"/>
          <w:sz w:val="24"/>
          <w:szCs w:val="24"/>
        </w:rPr>
        <w:t xml:space="preserve">, </w:t>
      </w:r>
      <w:r w:rsidR="00574CB0" w:rsidRPr="00552C34">
        <w:rPr>
          <w:rFonts w:ascii="Verdana Pro" w:hAnsi="Verdana Pro" w:cs="Arial"/>
          <w:i/>
          <w:iCs/>
          <w:sz w:val="24"/>
          <w:szCs w:val="24"/>
        </w:rPr>
        <w:t>Presidente del CERMI CV</w:t>
      </w:r>
    </w:p>
    <w:p w14:paraId="6411C5F0" w14:textId="77777777" w:rsidR="00552C34" w:rsidRDefault="00E0414E" w:rsidP="00F23F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  <w:r>
        <w:rPr>
          <w:rFonts w:ascii="Verdana Pro" w:hAnsi="Verdana Pro" w:cs="Arial"/>
          <w:sz w:val="24"/>
          <w:szCs w:val="24"/>
        </w:rPr>
        <w:t>Manuela Muro Ramos</w:t>
      </w:r>
      <w:r w:rsidR="00552C34" w:rsidRPr="00552C34">
        <w:rPr>
          <w:rFonts w:ascii="Verdana Pro" w:hAnsi="Verdana Pro" w:cs="Arial"/>
          <w:sz w:val="24"/>
          <w:szCs w:val="24"/>
        </w:rPr>
        <w:t xml:space="preserve">, </w:t>
      </w:r>
      <w:r w:rsidR="008C7F2D" w:rsidRPr="00552C34">
        <w:rPr>
          <w:rFonts w:ascii="Verdana Pro" w:hAnsi="Verdana Pro" w:cs="Arial"/>
          <w:i/>
          <w:iCs/>
          <w:sz w:val="24"/>
          <w:szCs w:val="24"/>
        </w:rPr>
        <w:t>Vicepresidenta del CERMI Estatal</w:t>
      </w:r>
    </w:p>
    <w:p w14:paraId="712A636D" w14:textId="77777777" w:rsidR="001A5CF2" w:rsidRDefault="000875DD" w:rsidP="00F23F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  <w:r w:rsidRPr="00552C34">
        <w:rPr>
          <w:rFonts w:ascii="Verdana Pro" w:hAnsi="Verdana Pro" w:cs="Arial"/>
          <w:sz w:val="24"/>
          <w:szCs w:val="24"/>
        </w:rPr>
        <w:t>Yannis Vardakastanis</w:t>
      </w:r>
      <w:r w:rsidR="00552C34" w:rsidRPr="00552C34">
        <w:rPr>
          <w:rFonts w:ascii="Verdana Pro" w:hAnsi="Verdana Pro" w:cs="Arial"/>
          <w:sz w:val="24"/>
          <w:szCs w:val="24"/>
        </w:rPr>
        <w:t xml:space="preserve">, </w:t>
      </w:r>
      <w:r w:rsidR="00574CB0" w:rsidRPr="00552C34">
        <w:rPr>
          <w:rFonts w:ascii="Verdana Pro" w:hAnsi="Verdana Pro" w:cs="Arial"/>
          <w:i/>
          <w:iCs/>
          <w:sz w:val="24"/>
          <w:szCs w:val="24"/>
        </w:rPr>
        <w:t>Presidente del Foro Europeo de la Discapacidad</w:t>
      </w:r>
    </w:p>
    <w:p w14:paraId="474986D6" w14:textId="313ABB7E" w:rsidR="00574CB0" w:rsidRDefault="000875DD" w:rsidP="00F23F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  <w:r w:rsidRPr="00552C34">
        <w:rPr>
          <w:rFonts w:ascii="Verdana Pro" w:hAnsi="Verdana Pro" w:cs="Arial"/>
          <w:sz w:val="24"/>
          <w:szCs w:val="24"/>
        </w:rPr>
        <w:t>Carlos M</w:t>
      </w:r>
      <w:r w:rsidR="00B94AF4">
        <w:rPr>
          <w:rFonts w:ascii="Verdana Pro" w:hAnsi="Verdana Pro" w:cs="Arial"/>
          <w:sz w:val="24"/>
          <w:szCs w:val="24"/>
        </w:rPr>
        <w:t>a</w:t>
      </w:r>
      <w:r w:rsidRPr="00552C34">
        <w:rPr>
          <w:rFonts w:ascii="Verdana Pro" w:hAnsi="Verdana Pro" w:cs="Arial"/>
          <w:sz w:val="24"/>
          <w:szCs w:val="24"/>
        </w:rPr>
        <w:t>zón</w:t>
      </w:r>
      <w:r w:rsidR="00B94AF4">
        <w:rPr>
          <w:rFonts w:ascii="Verdana Pro" w:hAnsi="Verdana Pro" w:cs="Arial"/>
          <w:sz w:val="24"/>
          <w:szCs w:val="24"/>
        </w:rPr>
        <w:t xml:space="preserve"> Guixot</w:t>
      </w:r>
      <w:r w:rsidR="00552C34" w:rsidRPr="00552C34">
        <w:rPr>
          <w:rFonts w:ascii="Verdana Pro" w:hAnsi="Verdana Pro" w:cs="Arial"/>
          <w:sz w:val="24"/>
          <w:szCs w:val="24"/>
        </w:rPr>
        <w:t xml:space="preserve">, </w:t>
      </w:r>
      <w:r w:rsidR="00574CB0" w:rsidRPr="00552C34">
        <w:rPr>
          <w:rFonts w:ascii="Verdana Pro" w:hAnsi="Verdana Pro" w:cs="Arial"/>
          <w:i/>
          <w:iCs/>
          <w:sz w:val="24"/>
          <w:szCs w:val="24"/>
        </w:rPr>
        <w:t>Presidente de la Diputación de Alicante</w:t>
      </w:r>
    </w:p>
    <w:p w14:paraId="3537B015" w14:textId="66BF3298" w:rsidR="00944EEE" w:rsidRPr="009852F3" w:rsidRDefault="009852F3" w:rsidP="009852F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  <w:r w:rsidRPr="00552C34">
        <w:rPr>
          <w:rFonts w:ascii="Verdana Pro" w:hAnsi="Verdana Pro" w:cs="Arial"/>
          <w:sz w:val="24"/>
          <w:szCs w:val="24"/>
        </w:rPr>
        <w:t>Ximo Puig</w:t>
      </w:r>
      <w:r>
        <w:rPr>
          <w:rFonts w:ascii="Verdana Pro" w:hAnsi="Verdana Pro" w:cs="Arial"/>
          <w:sz w:val="24"/>
          <w:szCs w:val="24"/>
        </w:rPr>
        <w:t xml:space="preserve"> Ferrer</w:t>
      </w:r>
      <w:r w:rsidRPr="00552C34">
        <w:rPr>
          <w:rFonts w:ascii="Verdana Pro" w:hAnsi="Verdana Pro" w:cs="Arial"/>
          <w:sz w:val="24"/>
          <w:szCs w:val="24"/>
        </w:rPr>
        <w:t xml:space="preserve">, </w:t>
      </w:r>
      <w:r w:rsidRPr="00552C34">
        <w:rPr>
          <w:rFonts w:ascii="Verdana Pro" w:hAnsi="Verdana Pro" w:cs="Arial"/>
          <w:i/>
          <w:iCs/>
          <w:sz w:val="24"/>
          <w:szCs w:val="24"/>
        </w:rPr>
        <w:t>Presidente de la Generalitat Valenciana</w:t>
      </w:r>
    </w:p>
    <w:p w14:paraId="41C8F396" w14:textId="77777777" w:rsidR="00CF5C32" w:rsidRPr="00CF5C32" w:rsidRDefault="00CF5C32" w:rsidP="00CF5C32">
      <w:pPr>
        <w:spacing w:line="276" w:lineRule="auto"/>
        <w:jc w:val="both"/>
        <w:rPr>
          <w:rFonts w:ascii="Verdana Pro" w:hAnsi="Verdana Pro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CF5C32" w:rsidRPr="00B65F71" w14:paraId="19E436D6" w14:textId="77777777" w:rsidTr="004A0E49">
        <w:tc>
          <w:tcPr>
            <w:tcW w:w="8494" w:type="dxa"/>
            <w:shd w:val="clear" w:color="auto" w:fill="0070C0"/>
          </w:tcPr>
          <w:p w14:paraId="30B979B6" w14:textId="77777777" w:rsidR="00CF5C32" w:rsidRPr="00F23FB6" w:rsidRDefault="00CF5C32" w:rsidP="00964F05">
            <w:pPr>
              <w:spacing w:after="0" w:line="276" w:lineRule="auto"/>
              <w:jc w:val="center"/>
              <w:rPr>
                <w:rFonts w:ascii="Verdana Pro" w:hAnsi="Verdana Pro" w:cs="Arial"/>
                <w:b/>
                <w:b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 w:cs="Arial"/>
                <w:b/>
                <w:bCs/>
                <w:color w:val="FFFFFF"/>
                <w:sz w:val="28"/>
                <w:szCs w:val="28"/>
              </w:rPr>
              <w:t>10,45 h. Ponencia inaugural.</w:t>
            </w:r>
          </w:p>
        </w:tc>
      </w:tr>
      <w:tr w:rsidR="00CF5C32" w:rsidRPr="00B65F71" w14:paraId="209C09E5" w14:textId="77777777" w:rsidTr="004A0E49">
        <w:tc>
          <w:tcPr>
            <w:tcW w:w="8494" w:type="dxa"/>
            <w:shd w:val="clear" w:color="auto" w:fill="0070C0"/>
          </w:tcPr>
          <w:p w14:paraId="345C27CE" w14:textId="77777777" w:rsidR="00CF5C32" w:rsidRPr="00F23FB6" w:rsidRDefault="00CF5C32" w:rsidP="00964F05">
            <w:pPr>
              <w:spacing w:after="0" w:line="276" w:lineRule="auto"/>
              <w:jc w:val="center"/>
              <w:rPr>
                <w:rFonts w:ascii="Verdana Pro" w:hAnsi="Verdana Pro" w:cs="Arial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 w:cs="Arial"/>
                <w:b/>
                <w:bCs/>
                <w:i/>
                <w:iCs/>
                <w:color w:val="FFFFFF"/>
                <w:sz w:val="28"/>
                <w:szCs w:val="28"/>
              </w:rPr>
              <w:t>Configuración y contenidos de las políticas públicas de discapacidad</w:t>
            </w:r>
          </w:p>
        </w:tc>
      </w:tr>
    </w:tbl>
    <w:p w14:paraId="72A3D3EC" w14:textId="77777777" w:rsidR="00CF5C32" w:rsidRDefault="00CF5C32" w:rsidP="00CF5C32">
      <w:pPr>
        <w:spacing w:line="276" w:lineRule="auto"/>
        <w:jc w:val="both"/>
        <w:rPr>
          <w:rFonts w:ascii="Verdana Pro" w:hAnsi="Verdana Pro" w:cs="Arial"/>
          <w:sz w:val="24"/>
          <w:szCs w:val="24"/>
        </w:rPr>
      </w:pPr>
    </w:p>
    <w:p w14:paraId="38BBFDD8" w14:textId="77777777" w:rsidR="00E62DA2" w:rsidRPr="001C7BD3" w:rsidRDefault="00E62DA2" w:rsidP="00F23F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  <w:r w:rsidRPr="001C7BD3">
        <w:rPr>
          <w:rFonts w:ascii="Verdana Pro" w:hAnsi="Verdana Pro" w:cs="Arial"/>
          <w:sz w:val="24"/>
          <w:szCs w:val="24"/>
        </w:rPr>
        <w:t>Luis Cayo Pérez Bueno</w:t>
      </w:r>
      <w:r w:rsidR="001C7BD3" w:rsidRPr="001C7BD3">
        <w:rPr>
          <w:rFonts w:ascii="Verdana Pro" w:hAnsi="Verdana Pro" w:cs="Arial"/>
          <w:sz w:val="24"/>
          <w:szCs w:val="24"/>
        </w:rPr>
        <w:t xml:space="preserve">, </w:t>
      </w:r>
      <w:r w:rsidRPr="001C7BD3">
        <w:rPr>
          <w:rFonts w:ascii="Verdana Pro" w:hAnsi="Verdana Pro" w:cs="Arial"/>
          <w:i/>
          <w:iCs/>
          <w:sz w:val="24"/>
          <w:szCs w:val="24"/>
        </w:rPr>
        <w:t xml:space="preserve">Presidente del CERMI Estatal </w:t>
      </w:r>
    </w:p>
    <w:p w14:paraId="0D0B940D" w14:textId="77777777" w:rsidR="001C7BD3" w:rsidRPr="00CF5C32" w:rsidRDefault="001C7BD3" w:rsidP="00CF5C32">
      <w:pPr>
        <w:spacing w:line="276" w:lineRule="auto"/>
        <w:jc w:val="both"/>
        <w:rPr>
          <w:rFonts w:ascii="Verdana Pro" w:hAnsi="Verdana Pro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6C283D" w:rsidRPr="00F23FB6" w14:paraId="39C4AFF0" w14:textId="77777777" w:rsidTr="006C283D">
        <w:tc>
          <w:tcPr>
            <w:tcW w:w="8494" w:type="dxa"/>
            <w:shd w:val="clear" w:color="auto" w:fill="0070C0"/>
          </w:tcPr>
          <w:p w14:paraId="24C309BE" w14:textId="77777777" w:rsidR="00CF5C32" w:rsidRPr="00F23FB6" w:rsidRDefault="00CF5C32" w:rsidP="00964F05">
            <w:pPr>
              <w:spacing w:after="0" w:line="276" w:lineRule="auto"/>
              <w:jc w:val="center"/>
              <w:rPr>
                <w:rFonts w:ascii="Verdana Pro" w:hAnsi="Verdana Pro" w:cs="Arial"/>
                <w:b/>
                <w:b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 w:cs="Arial"/>
                <w:b/>
                <w:bCs/>
                <w:color w:val="FFFFFF"/>
                <w:sz w:val="28"/>
                <w:szCs w:val="28"/>
              </w:rPr>
              <w:t>11,30 h. Ponencia.</w:t>
            </w:r>
          </w:p>
        </w:tc>
      </w:tr>
      <w:tr w:rsidR="006C283D" w:rsidRPr="00F23FB6" w14:paraId="60FC5981" w14:textId="77777777" w:rsidTr="006C283D">
        <w:tc>
          <w:tcPr>
            <w:tcW w:w="8494" w:type="dxa"/>
            <w:shd w:val="clear" w:color="auto" w:fill="0070C0"/>
          </w:tcPr>
          <w:p w14:paraId="45FB1B60" w14:textId="77777777" w:rsidR="00CF5C32" w:rsidRPr="00F23FB6" w:rsidRDefault="00CF5C32" w:rsidP="00964F05">
            <w:pPr>
              <w:spacing w:after="0" w:line="276" w:lineRule="auto"/>
              <w:jc w:val="center"/>
              <w:rPr>
                <w:rFonts w:ascii="Verdana Pro" w:hAnsi="Verdana Pro" w:cs="Arial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 w:cs="Arial"/>
                <w:b/>
                <w:bCs/>
                <w:i/>
                <w:iCs/>
                <w:color w:val="FFFFFF"/>
                <w:sz w:val="28"/>
                <w:szCs w:val="28"/>
              </w:rPr>
              <w:t>La consideración transversal de la discapacidad en las políticas públicas</w:t>
            </w:r>
          </w:p>
        </w:tc>
      </w:tr>
    </w:tbl>
    <w:p w14:paraId="0E27B00A" w14:textId="77777777" w:rsidR="004A0E49" w:rsidRPr="004A0E49" w:rsidRDefault="004A0E49" w:rsidP="004A0E49">
      <w:pPr>
        <w:pStyle w:val="Prrafodelista"/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</w:p>
    <w:p w14:paraId="27595F5E" w14:textId="77777777" w:rsidR="00DB59CE" w:rsidRPr="006C283D" w:rsidRDefault="00DB59CE" w:rsidP="00F23F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  <w:r w:rsidRPr="006C283D">
        <w:rPr>
          <w:rFonts w:ascii="Verdana Pro" w:hAnsi="Verdana Pro" w:cs="Arial"/>
          <w:sz w:val="24"/>
          <w:szCs w:val="24"/>
        </w:rPr>
        <w:t>Manuel Arenilla</w:t>
      </w:r>
      <w:r w:rsidR="006A33C7" w:rsidRPr="006C283D">
        <w:rPr>
          <w:rFonts w:ascii="Verdana Pro" w:hAnsi="Verdana Pro" w:cs="Arial"/>
          <w:sz w:val="24"/>
          <w:szCs w:val="24"/>
        </w:rPr>
        <w:t xml:space="preserve"> Sáez</w:t>
      </w:r>
      <w:r w:rsidR="006C283D" w:rsidRPr="006C283D">
        <w:rPr>
          <w:rFonts w:ascii="Verdana Pro" w:hAnsi="Verdana Pro" w:cs="Arial"/>
          <w:sz w:val="24"/>
          <w:szCs w:val="24"/>
        </w:rPr>
        <w:t xml:space="preserve">, </w:t>
      </w:r>
      <w:r w:rsidRPr="006C283D">
        <w:rPr>
          <w:rFonts w:ascii="Verdana Pro" w:hAnsi="Verdana Pro" w:cs="Arial"/>
          <w:i/>
          <w:iCs/>
          <w:sz w:val="24"/>
          <w:szCs w:val="24"/>
        </w:rPr>
        <w:t>Catedrático de Ciencia de la Administración de la Universidad Rey Juan Carlos de Madrid</w:t>
      </w:r>
    </w:p>
    <w:p w14:paraId="60061E4C" w14:textId="77777777" w:rsidR="005F3C37" w:rsidRPr="00CF5C32" w:rsidRDefault="005F3C37" w:rsidP="00CF5C32">
      <w:pPr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C1700" w:rsidRPr="00B65F71" w14:paraId="78F3F2C2" w14:textId="77777777" w:rsidTr="006C283D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EB824" w14:textId="77777777" w:rsidR="008C1700" w:rsidRPr="00F23FB6" w:rsidRDefault="008C1700" w:rsidP="006C283D">
            <w:pPr>
              <w:shd w:val="clear" w:color="auto" w:fill="FF6600"/>
              <w:spacing w:after="0" w:line="276" w:lineRule="auto"/>
              <w:jc w:val="center"/>
              <w:rPr>
                <w:rFonts w:ascii="Verdana Pro" w:hAnsi="Verdana Pro" w:cs="Arial"/>
                <w:b/>
                <w:bCs/>
                <w:color w:val="FFFFFF"/>
                <w:sz w:val="24"/>
                <w:szCs w:val="24"/>
              </w:rPr>
            </w:pPr>
            <w:r w:rsidRPr="00F23FB6">
              <w:rPr>
                <w:rFonts w:ascii="Verdana Pro" w:hAnsi="Verdana Pro" w:cs="Arial"/>
                <w:b/>
                <w:bCs/>
                <w:color w:val="FFFFFF"/>
                <w:sz w:val="24"/>
                <w:szCs w:val="24"/>
              </w:rPr>
              <w:t>12,00 h. Pausa café.</w:t>
            </w:r>
          </w:p>
        </w:tc>
      </w:tr>
    </w:tbl>
    <w:p w14:paraId="44EAFD9C" w14:textId="77777777" w:rsidR="00CF5C32" w:rsidRDefault="00CF5C32" w:rsidP="00F23FB6">
      <w:pPr>
        <w:shd w:val="clear" w:color="auto" w:fill="FFFFFF"/>
        <w:spacing w:line="276" w:lineRule="auto"/>
        <w:jc w:val="both"/>
        <w:rPr>
          <w:rFonts w:ascii="Verdana Pro" w:hAnsi="Verdana Pro" w:cs="Arial"/>
          <w:b/>
          <w:bCs/>
          <w:sz w:val="24"/>
          <w:szCs w:val="24"/>
        </w:rPr>
      </w:pPr>
    </w:p>
    <w:tbl>
      <w:tblPr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8494"/>
      </w:tblGrid>
      <w:tr w:rsidR="00CF5C32" w:rsidRPr="00B65F71" w14:paraId="385E5789" w14:textId="77777777" w:rsidTr="006C283D">
        <w:tc>
          <w:tcPr>
            <w:tcW w:w="8494" w:type="dxa"/>
            <w:shd w:val="clear" w:color="auto" w:fill="0070C0"/>
          </w:tcPr>
          <w:p w14:paraId="2BD5305D" w14:textId="77777777" w:rsidR="00CF5C32" w:rsidRPr="00F23FB6" w:rsidRDefault="00CF5C32" w:rsidP="00964F05">
            <w:pPr>
              <w:spacing w:after="0" w:line="276" w:lineRule="auto"/>
              <w:jc w:val="center"/>
              <w:rPr>
                <w:rFonts w:ascii="Verdana Pro" w:hAnsi="Verdana Pro" w:cs="Arial"/>
                <w:b/>
                <w:b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 w:cs="Arial"/>
                <w:b/>
                <w:bCs/>
                <w:color w:val="FFFFFF"/>
                <w:sz w:val="28"/>
                <w:szCs w:val="28"/>
              </w:rPr>
              <w:t>12,30 h. Ponencia.</w:t>
            </w:r>
          </w:p>
        </w:tc>
      </w:tr>
      <w:tr w:rsidR="00CF5C32" w:rsidRPr="00B65F71" w14:paraId="3E3990FC" w14:textId="77777777" w:rsidTr="006C283D">
        <w:tc>
          <w:tcPr>
            <w:tcW w:w="8494" w:type="dxa"/>
            <w:shd w:val="clear" w:color="auto" w:fill="0070C0"/>
          </w:tcPr>
          <w:p w14:paraId="27059A5A" w14:textId="77777777" w:rsidR="00CF5C32" w:rsidRPr="00F23FB6" w:rsidRDefault="00CF5C32" w:rsidP="00964F05">
            <w:pPr>
              <w:spacing w:after="0" w:line="276" w:lineRule="auto"/>
              <w:jc w:val="center"/>
              <w:rPr>
                <w:rFonts w:ascii="Verdana Pro" w:hAnsi="Verdana Pro" w:cs="Arial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 w:cs="Arial"/>
                <w:b/>
                <w:bCs/>
                <w:i/>
                <w:iCs/>
                <w:color w:val="FFFFFF"/>
                <w:sz w:val="28"/>
                <w:szCs w:val="28"/>
              </w:rPr>
              <w:t>Datos y estadísticas. El conocimiento fiel y actual de la realidad social como base para el diseño de políticas públicas de discapacidad</w:t>
            </w:r>
          </w:p>
        </w:tc>
      </w:tr>
    </w:tbl>
    <w:p w14:paraId="4B94D5A5" w14:textId="77777777" w:rsidR="00CF5C32" w:rsidRDefault="00CF5C32" w:rsidP="00CF5C32">
      <w:pPr>
        <w:spacing w:line="276" w:lineRule="auto"/>
        <w:jc w:val="both"/>
        <w:rPr>
          <w:rFonts w:ascii="Verdana Pro" w:hAnsi="Verdana Pro" w:cs="Arial"/>
          <w:sz w:val="24"/>
          <w:szCs w:val="24"/>
        </w:rPr>
      </w:pPr>
    </w:p>
    <w:p w14:paraId="01B0D8EA" w14:textId="77777777" w:rsidR="00DB59CE" w:rsidRPr="006C283D" w:rsidRDefault="00DB59CE" w:rsidP="00F23F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  <w:r w:rsidRPr="006C283D">
        <w:rPr>
          <w:rFonts w:ascii="Verdana Pro" w:hAnsi="Verdana Pro" w:cs="Arial"/>
          <w:sz w:val="24"/>
          <w:szCs w:val="24"/>
        </w:rPr>
        <w:t>Agustín Huete García</w:t>
      </w:r>
      <w:r w:rsidR="006C283D" w:rsidRPr="006C283D">
        <w:rPr>
          <w:rFonts w:ascii="Verdana Pro" w:hAnsi="Verdana Pro" w:cs="Arial"/>
          <w:sz w:val="24"/>
          <w:szCs w:val="24"/>
        </w:rPr>
        <w:t xml:space="preserve">, </w:t>
      </w:r>
      <w:r w:rsidR="006C283D" w:rsidRPr="006C283D">
        <w:rPr>
          <w:rFonts w:ascii="Verdana Pro" w:hAnsi="Verdana Pro" w:cs="Arial"/>
          <w:i/>
          <w:iCs/>
          <w:sz w:val="24"/>
          <w:szCs w:val="24"/>
        </w:rPr>
        <w:t xml:space="preserve">Doctor en Sociología. </w:t>
      </w:r>
      <w:r w:rsidRPr="006C283D">
        <w:rPr>
          <w:rFonts w:ascii="Verdana Pro" w:hAnsi="Verdana Pro" w:cs="Arial"/>
          <w:i/>
          <w:iCs/>
          <w:sz w:val="24"/>
          <w:szCs w:val="24"/>
        </w:rPr>
        <w:t xml:space="preserve">Profesor de Sociología de la Universidad de Salamanca </w:t>
      </w:r>
    </w:p>
    <w:p w14:paraId="3DEEC669" w14:textId="77777777" w:rsidR="005F3C37" w:rsidRPr="00CF5C32" w:rsidRDefault="005F3C37" w:rsidP="00CF5C32">
      <w:pPr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6C283D" w:rsidRPr="00F23FB6" w14:paraId="527495E3" w14:textId="77777777" w:rsidTr="006C283D">
        <w:tc>
          <w:tcPr>
            <w:tcW w:w="8494" w:type="dxa"/>
            <w:shd w:val="clear" w:color="auto" w:fill="0070C0"/>
          </w:tcPr>
          <w:p w14:paraId="40C4C345" w14:textId="77777777" w:rsidR="00CF5C32" w:rsidRPr="00F23FB6" w:rsidRDefault="00CF5C32" w:rsidP="00964F05">
            <w:pPr>
              <w:spacing w:after="0" w:line="276" w:lineRule="auto"/>
              <w:jc w:val="center"/>
              <w:rPr>
                <w:rFonts w:ascii="Verdana Pro" w:hAnsi="Verdana Pro" w:cs="Arial"/>
                <w:b/>
                <w:b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 w:cs="Arial"/>
                <w:b/>
                <w:bCs/>
                <w:color w:val="FFFFFF"/>
                <w:sz w:val="28"/>
                <w:szCs w:val="28"/>
              </w:rPr>
              <w:t>13,00 h. Ponencia.</w:t>
            </w:r>
          </w:p>
        </w:tc>
      </w:tr>
      <w:tr w:rsidR="006C283D" w:rsidRPr="00F23FB6" w14:paraId="6FF2B921" w14:textId="77777777" w:rsidTr="006C283D">
        <w:tc>
          <w:tcPr>
            <w:tcW w:w="8494" w:type="dxa"/>
            <w:shd w:val="clear" w:color="auto" w:fill="0070C0"/>
          </w:tcPr>
          <w:p w14:paraId="4E64B285" w14:textId="77777777" w:rsidR="00CF5C32" w:rsidRPr="00F23FB6" w:rsidRDefault="00CF5C32" w:rsidP="00964F05">
            <w:pPr>
              <w:spacing w:after="0" w:line="276" w:lineRule="auto"/>
              <w:jc w:val="center"/>
              <w:rPr>
                <w:rFonts w:ascii="Verdana Pro" w:hAnsi="Verdana Pro" w:cs="Arial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 w:cs="Arial"/>
                <w:b/>
                <w:bCs/>
                <w:i/>
                <w:iCs/>
                <w:color w:val="FFFFFF"/>
                <w:sz w:val="28"/>
                <w:szCs w:val="28"/>
              </w:rPr>
              <w:t>La Convención Internacional sobre los Derechos de las Personas con Discapacidad como marco rector de las políticas públicas de discapacidad de los Estados parte</w:t>
            </w:r>
          </w:p>
        </w:tc>
      </w:tr>
    </w:tbl>
    <w:p w14:paraId="3656B9AB" w14:textId="77777777" w:rsidR="008C1700" w:rsidRDefault="008C1700" w:rsidP="00CF5C32">
      <w:pPr>
        <w:spacing w:line="276" w:lineRule="auto"/>
        <w:jc w:val="both"/>
        <w:rPr>
          <w:rFonts w:ascii="Verdana Pro" w:hAnsi="Verdana Pro" w:cs="Arial"/>
          <w:sz w:val="24"/>
          <w:szCs w:val="24"/>
        </w:rPr>
      </w:pPr>
    </w:p>
    <w:p w14:paraId="387AC018" w14:textId="77777777" w:rsidR="007C0927" w:rsidRPr="006C283D" w:rsidRDefault="007C0927" w:rsidP="00F23F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  <w:r w:rsidRPr="006C283D">
        <w:rPr>
          <w:rFonts w:ascii="Verdana Pro" w:hAnsi="Verdana Pro" w:cs="Arial"/>
          <w:sz w:val="24"/>
          <w:szCs w:val="24"/>
        </w:rPr>
        <w:t>Jorge Araya</w:t>
      </w:r>
      <w:r w:rsidR="006C283D" w:rsidRPr="006C283D">
        <w:rPr>
          <w:rFonts w:ascii="Verdana Pro" w:hAnsi="Verdana Pro" w:cs="Arial"/>
          <w:sz w:val="24"/>
          <w:szCs w:val="24"/>
        </w:rPr>
        <w:t xml:space="preserve">, </w:t>
      </w:r>
      <w:r w:rsidRPr="006C283D">
        <w:rPr>
          <w:rFonts w:ascii="Verdana Pro" w:hAnsi="Verdana Pro" w:cs="Arial"/>
          <w:i/>
          <w:iCs/>
          <w:sz w:val="24"/>
          <w:szCs w:val="24"/>
        </w:rPr>
        <w:t xml:space="preserve">Secretario del Comité </w:t>
      </w:r>
      <w:r w:rsidR="00AB5895" w:rsidRPr="006C283D">
        <w:rPr>
          <w:rFonts w:ascii="Verdana Pro" w:hAnsi="Verdana Pro" w:cs="Arial"/>
          <w:i/>
          <w:iCs/>
          <w:sz w:val="24"/>
          <w:szCs w:val="24"/>
        </w:rPr>
        <w:t>sobre los</w:t>
      </w:r>
      <w:r w:rsidRPr="006C283D">
        <w:rPr>
          <w:rFonts w:ascii="Verdana Pro" w:hAnsi="Verdana Pro" w:cs="Arial"/>
          <w:i/>
          <w:iCs/>
          <w:sz w:val="24"/>
          <w:szCs w:val="24"/>
        </w:rPr>
        <w:t xml:space="preserve"> Derechos</w:t>
      </w:r>
      <w:r w:rsidR="00AB5895" w:rsidRPr="006C283D">
        <w:rPr>
          <w:rFonts w:ascii="Verdana Pro" w:hAnsi="Verdana Pro" w:cs="Arial"/>
          <w:i/>
          <w:iCs/>
          <w:sz w:val="24"/>
          <w:szCs w:val="24"/>
        </w:rPr>
        <w:t xml:space="preserve"> de las Personas con Discapacidad de Naciones Unidas</w:t>
      </w:r>
    </w:p>
    <w:p w14:paraId="45FB0818" w14:textId="77777777" w:rsidR="008C1700" w:rsidRPr="00CF5C32" w:rsidRDefault="008C1700" w:rsidP="00CF5C32">
      <w:pPr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6C283D" w:rsidRPr="00F23FB6" w14:paraId="6D0F29D1" w14:textId="77777777" w:rsidTr="006C283D">
        <w:tc>
          <w:tcPr>
            <w:tcW w:w="8494" w:type="dxa"/>
            <w:shd w:val="clear" w:color="auto" w:fill="0070C0"/>
          </w:tcPr>
          <w:p w14:paraId="4506C29C" w14:textId="77777777" w:rsidR="00CF5C32" w:rsidRPr="00F23FB6" w:rsidRDefault="00CF5C32" w:rsidP="00964F05">
            <w:pPr>
              <w:spacing w:after="0" w:line="276" w:lineRule="auto"/>
              <w:jc w:val="center"/>
              <w:rPr>
                <w:rFonts w:ascii="Verdana Pro" w:hAnsi="Verdana Pro" w:cs="Arial"/>
                <w:b/>
                <w:b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 w:cs="Arial"/>
                <w:b/>
                <w:bCs/>
                <w:color w:val="FFFFFF"/>
                <w:sz w:val="28"/>
                <w:szCs w:val="28"/>
              </w:rPr>
              <w:t>13,30 h. Ponencia.</w:t>
            </w:r>
          </w:p>
        </w:tc>
      </w:tr>
      <w:tr w:rsidR="006C283D" w:rsidRPr="00F23FB6" w14:paraId="2CA17289" w14:textId="77777777" w:rsidTr="006C283D">
        <w:tc>
          <w:tcPr>
            <w:tcW w:w="8494" w:type="dxa"/>
            <w:shd w:val="clear" w:color="auto" w:fill="0070C0"/>
          </w:tcPr>
          <w:p w14:paraId="02C84F02" w14:textId="77777777" w:rsidR="00CF5C32" w:rsidRPr="00F23FB6" w:rsidRDefault="00CF5C32" w:rsidP="00964F05">
            <w:pPr>
              <w:spacing w:after="0" w:line="276" w:lineRule="auto"/>
              <w:jc w:val="center"/>
              <w:rPr>
                <w:rFonts w:ascii="Verdana Pro" w:hAnsi="Verdana Pro" w:cs="Arial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 w:cs="Arial"/>
                <w:b/>
                <w:bCs/>
                <w:i/>
                <w:iCs/>
                <w:color w:val="FFFFFF"/>
                <w:sz w:val="28"/>
                <w:szCs w:val="28"/>
              </w:rPr>
              <w:t>Las políticas públicas de discapacidad en el ámbito de la Unión Europea</w:t>
            </w:r>
          </w:p>
        </w:tc>
      </w:tr>
    </w:tbl>
    <w:p w14:paraId="049F31CB" w14:textId="77777777" w:rsidR="00CF5C32" w:rsidRDefault="00CF5C32" w:rsidP="00CF5C32">
      <w:pPr>
        <w:spacing w:line="276" w:lineRule="auto"/>
        <w:jc w:val="both"/>
        <w:rPr>
          <w:rFonts w:ascii="Verdana Pro" w:hAnsi="Verdana Pro" w:cs="Arial"/>
          <w:sz w:val="24"/>
          <w:szCs w:val="24"/>
        </w:rPr>
      </w:pPr>
    </w:p>
    <w:p w14:paraId="7883F527" w14:textId="77777777" w:rsidR="008F6BF0" w:rsidRPr="006C283D" w:rsidRDefault="008F6BF0" w:rsidP="00F23F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  <w:r w:rsidRPr="006C283D">
        <w:rPr>
          <w:rFonts w:ascii="Verdana Pro" w:hAnsi="Verdana Pro" w:cs="Arial"/>
          <w:sz w:val="24"/>
          <w:szCs w:val="24"/>
        </w:rPr>
        <w:t>Catherine Naughton</w:t>
      </w:r>
      <w:r w:rsidR="006C283D" w:rsidRPr="006C283D">
        <w:rPr>
          <w:rFonts w:ascii="Verdana Pro" w:hAnsi="Verdana Pro" w:cs="Arial"/>
          <w:sz w:val="24"/>
          <w:szCs w:val="24"/>
        </w:rPr>
        <w:t xml:space="preserve">, </w:t>
      </w:r>
      <w:r w:rsidRPr="006C283D">
        <w:rPr>
          <w:rFonts w:ascii="Verdana Pro" w:hAnsi="Verdana Pro" w:cs="Arial"/>
          <w:i/>
          <w:iCs/>
          <w:sz w:val="24"/>
          <w:szCs w:val="24"/>
        </w:rPr>
        <w:t>Directora del Foro Europe</w:t>
      </w:r>
      <w:r w:rsidR="00552C34" w:rsidRPr="006C283D">
        <w:rPr>
          <w:rFonts w:ascii="Verdana Pro" w:hAnsi="Verdana Pro" w:cs="Arial"/>
          <w:i/>
          <w:iCs/>
          <w:sz w:val="24"/>
          <w:szCs w:val="24"/>
        </w:rPr>
        <w:t xml:space="preserve">o </w:t>
      </w:r>
      <w:r w:rsidRPr="006C283D">
        <w:rPr>
          <w:rFonts w:ascii="Verdana Pro" w:hAnsi="Verdana Pro" w:cs="Arial"/>
          <w:i/>
          <w:iCs/>
          <w:sz w:val="24"/>
          <w:szCs w:val="24"/>
        </w:rPr>
        <w:t xml:space="preserve">de la Discapacidad </w:t>
      </w:r>
    </w:p>
    <w:p w14:paraId="53128261" w14:textId="77777777" w:rsidR="00CF5C32" w:rsidRPr="00CF5C32" w:rsidRDefault="00CF5C32" w:rsidP="00CF5C32">
      <w:pPr>
        <w:spacing w:line="276" w:lineRule="auto"/>
        <w:jc w:val="both"/>
        <w:rPr>
          <w:rFonts w:ascii="Verdana Pro" w:hAnsi="Verdana Pro" w:cs="Arial"/>
          <w:sz w:val="24"/>
          <w:szCs w:val="24"/>
        </w:rPr>
      </w:pPr>
    </w:p>
    <w:tbl>
      <w:tblPr>
        <w:tblW w:w="0" w:type="auto"/>
        <w:shd w:val="clear" w:color="auto" w:fill="FF6600"/>
        <w:tblLook w:val="04A0" w:firstRow="1" w:lastRow="0" w:firstColumn="1" w:lastColumn="0" w:noHBand="0" w:noVBand="1"/>
      </w:tblPr>
      <w:tblGrid>
        <w:gridCol w:w="8494"/>
      </w:tblGrid>
      <w:tr w:rsidR="006C283D" w:rsidRPr="00F23FB6" w14:paraId="7E7E94A0" w14:textId="77777777" w:rsidTr="006C283D">
        <w:tc>
          <w:tcPr>
            <w:tcW w:w="8494" w:type="dxa"/>
            <w:shd w:val="clear" w:color="auto" w:fill="FF6600"/>
          </w:tcPr>
          <w:p w14:paraId="585DCF73" w14:textId="77777777" w:rsidR="008C1700" w:rsidRPr="00F23FB6" w:rsidRDefault="008C1700" w:rsidP="00B65F71">
            <w:pPr>
              <w:spacing w:after="0" w:line="276" w:lineRule="auto"/>
              <w:jc w:val="center"/>
              <w:rPr>
                <w:rFonts w:ascii="Verdana Pro" w:hAnsi="Verdana Pro" w:cs="Arial"/>
                <w:b/>
                <w:bCs/>
                <w:color w:val="FFFFFF"/>
                <w:sz w:val="24"/>
                <w:szCs w:val="24"/>
              </w:rPr>
            </w:pPr>
            <w:r w:rsidRPr="00F23FB6">
              <w:rPr>
                <w:rFonts w:ascii="Verdana Pro" w:hAnsi="Verdana Pro" w:cs="Arial"/>
                <w:b/>
                <w:bCs/>
                <w:color w:val="FFFFFF"/>
                <w:sz w:val="24"/>
                <w:szCs w:val="24"/>
              </w:rPr>
              <w:t>14,15 h. Pausa almuerzo.</w:t>
            </w:r>
          </w:p>
        </w:tc>
      </w:tr>
    </w:tbl>
    <w:p w14:paraId="62486C05" w14:textId="13A30A15" w:rsidR="006D2829" w:rsidRDefault="006D2829" w:rsidP="00CF5C32">
      <w:pPr>
        <w:spacing w:line="276" w:lineRule="auto"/>
        <w:jc w:val="both"/>
        <w:rPr>
          <w:rFonts w:ascii="Verdana Pro" w:hAnsi="Verdana Pro" w:cs="Arial"/>
          <w:b/>
          <w:bCs/>
          <w:sz w:val="24"/>
          <w:szCs w:val="24"/>
        </w:rPr>
      </w:pPr>
    </w:p>
    <w:p w14:paraId="70C68A2A" w14:textId="77777777" w:rsidR="00964F05" w:rsidRDefault="00964F05" w:rsidP="00CF5C32">
      <w:pPr>
        <w:spacing w:line="276" w:lineRule="auto"/>
        <w:jc w:val="both"/>
        <w:rPr>
          <w:rFonts w:ascii="Verdana Pro" w:hAnsi="Verdana Pro"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CF5C32" w:rsidRPr="00B65F71" w14:paraId="02DD8B7D" w14:textId="77777777" w:rsidTr="006C283D">
        <w:tc>
          <w:tcPr>
            <w:tcW w:w="8494" w:type="dxa"/>
            <w:shd w:val="clear" w:color="auto" w:fill="0070C0"/>
          </w:tcPr>
          <w:p w14:paraId="70AE48B4" w14:textId="77777777" w:rsidR="00CF5C32" w:rsidRPr="00F23FB6" w:rsidRDefault="00CF5C32" w:rsidP="00964F05">
            <w:pPr>
              <w:spacing w:after="0" w:line="276" w:lineRule="auto"/>
              <w:jc w:val="center"/>
              <w:rPr>
                <w:rFonts w:ascii="Verdana Pro" w:hAnsi="Verdana Pro" w:cs="Arial"/>
                <w:b/>
                <w:b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 w:cs="Arial"/>
                <w:b/>
                <w:bCs/>
                <w:color w:val="FFFFFF"/>
                <w:sz w:val="28"/>
                <w:szCs w:val="28"/>
              </w:rPr>
              <w:t>16.00 h. Ponencia.</w:t>
            </w:r>
          </w:p>
        </w:tc>
      </w:tr>
      <w:tr w:rsidR="00CF5C32" w:rsidRPr="00B65F71" w14:paraId="426EFCAD" w14:textId="77777777" w:rsidTr="006C283D">
        <w:tc>
          <w:tcPr>
            <w:tcW w:w="8494" w:type="dxa"/>
            <w:shd w:val="clear" w:color="auto" w:fill="0070C0"/>
          </w:tcPr>
          <w:p w14:paraId="3604A7CD" w14:textId="77777777" w:rsidR="00CF5C32" w:rsidRPr="00F23FB6" w:rsidRDefault="00CF5C32" w:rsidP="00964F05">
            <w:pPr>
              <w:spacing w:after="0" w:line="276" w:lineRule="auto"/>
              <w:jc w:val="center"/>
              <w:rPr>
                <w:rFonts w:ascii="Verdana Pro" w:hAnsi="Verdana Pro" w:cs="Arial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 w:cs="Arial"/>
                <w:b/>
                <w:bCs/>
                <w:i/>
                <w:iCs/>
                <w:color w:val="FFFFFF"/>
                <w:sz w:val="28"/>
                <w:szCs w:val="28"/>
              </w:rPr>
              <w:t>Políticas públicas de discapacidad y políticas públicas de igualdad: la necesaria convergencia</w:t>
            </w:r>
          </w:p>
        </w:tc>
      </w:tr>
    </w:tbl>
    <w:p w14:paraId="4101652C" w14:textId="77777777" w:rsidR="00CF5C32" w:rsidRDefault="00CF5C32" w:rsidP="00CF5C32">
      <w:pPr>
        <w:spacing w:line="276" w:lineRule="auto"/>
        <w:jc w:val="both"/>
        <w:rPr>
          <w:rFonts w:ascii="Verdana Pro" w:hAnsi="Verdana Pro" w:cs="Arial"/>
          <w:sz w:val="24"/>
          <w:szCs w:val="24"/>
        </w:rPr>
      </w:pPr>
    </w:p>
    <w:p w14:paraId="4CFAE606" w14:textId="77777777" w:rsidR="00CF5C32" w:rsidRPr="006C283D" w:rsidRDefault="00257DC7" w:rsidP="00F23F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  <w:r w:rsidRPr="006C283D">
        <w:rPr>
          <w:rFonts w:ascii="Verdana Pro" w:hAnsi="Verdana Pro" w:cs="Arial"/>
          <w:sz w:val="24"/>
          <w:szCs w:val="24"/>
        </w:rPr>
        <w:t>Ana Peláez Narváez</w:t>
      </w:r>
      <w:r w:rsidR="006C283D" w:rsidRPr="006C283D">
        <w:rPr>
          <w:rFonts w:ascii="Verdana Pro" w:hAnsi="Verdana Pro" w:cs="Arial"/>
          <w:sz w:val="24"/>
          <w:szCs w:val="24"/>
        </w:rPr>
        <w:t xml:space="preserve">, </w:t>
      </w:r>
      <w:r w:rsidRPr="006C283D">
        <w:rPr>
          <w:rFonts w:ascii="Verdana Pro" w:hAnsi="Verdana Pro" w:cs="Arial"/>
          <w:i/>
          <w:iCs/>
          <w:sz w:val="24"/>
          <w:szCs w:val="24"/>
        </w:rPr>
        <w:t>Experta del Comité CEDAW de Naciones Unidas</w:t>
      </w:r>
      <w:r w:rsidR="006C283D" w:rsidRPr="006C283D">
        <w:rPr>
          <w:rFonts w:ascii="Verdana Pro" w:hAnsi="Verdana Pro" w:cs="Arial"/>
          <w:i/>
          <w:iCs/>
          <w:sz w:val="24"/>
          <w:szCs w:val="24"/>
        </w:rPr>
        <w:t xml:space="preserve">. </w:t>
      </w:r>
      <w:r w:rsidRPr="006C283D">
        <w:rPr>
          <w:rFonts w:ascii="Verdana Pro" w:hAnsi="Verdana Pro" w:cs="Arial"/>
          <w:i/>
          <w:iCs/>
          <w:sz w:val="24"/>
          <w:szCs w:val="24"/>
        </w:rPr>
        <w:t xml:space="preserve">Vicepresidenta Ejecutiva de la Fundación CERMI Mujeres </w:t>
      </w:r>
    </w:p>
    <w:p w14:paraId="4B99056E" w14:textId="77777777" w:rsidR="00A0748E" w:rsidRPr="00CF5C32" w:rsidRDefault="00A0748E" w:rsidP="00CF5C32">
      <w:pPr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6C283D" w:rsidRPr="00F23FB6" w14:paraId="211DAFAE" w14:textId="77777777" w:rsidTr="006C283D">
        <w:tc>
          <w:tcPr>
            <w:tcW w:w="8494" w:type="dxa"/>
            <w:shd w:val="clear" w:color="auto" w:fill="0070C0"/>
          </w:tcPr>
          <w:p w14:paraId="71A0AA8A" w14:textId="77777777" w:rsidR="00CF5C32" w:rsidRPr="00F23FB6" w:rsidRDefault="00CF5C32" w:rsidP="00964F05">
            <w:pPr>
              <w:spacing w:after="0" w:line="276" w:lineRule="auto"/>
              <w:jc w:val="center"/>
              <w:rPr>
                <w:rFonts w:ascii="Verdana Pro" w:hAnsi="Verdana Pro" w:cs="Arial"/>
                <w:b/>
                <w:b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 w:cs="Arial"/>
                <w:b/>
                <w:bCs/>
                <w:color w:val="FFFFFF"/>
                <w:sz w:val="28"/>
                <w:szCs w:val="28"/>
              </w:rPr>
              <w:lastRenderedPageBreak/>
              <w:t>16,30 h. Conversatorio.</w:t>
            </w:r>
          </w:p>
        </w:tc>
      </w:tr>
      <w:tr w:rsidR="006C283D" w:rsidRPr="00F23FB6" w14:paraId="6F75A6EC" w14:textId="77777777" w:rsidTr="006C283D">
        <w:tc>
          <w:tcPr>
            <w:tcW w:w="8494" w:type="dxa"/>
            <w:shd w:val="clear" w:color="auto" w:fill="0070C0"/>
          </w:tcPr>
          <w:p w14:paraId="387F4749" w14:textId="77777777" w:rsidR="00CF5C32" w:rsidRPr="00F23FB6" w:rsidRDefault="00CF5C32" w:rsidP="00964F05">
            <w:pPr>
              <w:spacing w:after="0" w:line="276" w:lineRule="auto"/>
              <w:jc w:val="center"/>
              <w:rPr>
                <w:rFonts w:ascii="Verdana Pro" w:hAnsi="Verdana Pro" w:cs="Arial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 w:cs="Arial"/>
                <w:b/>
                <w:bCs/>
                <w:i/>
                <w:iCs/>
                <w:color w:val="FFFFFF"/>
                <w:sz w:val="28"/>
                <w:szCs w:val="28"/>
              </w:rPr>
              <w:t>1997-2022: Evolución de las políticas públicas de discapacidad en España</w:t>
            </w:r>
          </w:p>
        </w:tc>
      </w:tr>
    </w:tbl>
    <w:p w14:paraId="1299C43A" w14:textId="77777777" w:rsidR="00CF5C32" w:rsidRDefault="00CF5C32" w:rsidP="00CF5C32">
      <w:pPr>
        <w:spacing w:line="276" w:lineRule="auto"/>
        <w:jc w:val="both"/>
        <w:rPr>
          <w:rFonts w:ascii="Verdana Pro" w:hAnsi="Verdana Pro" w:cs="Arial"/>
          <w:sz w:val="24"/>
          <w:szCs w:val="24"/>
          <w:u w:val="single"/>
        </w:rPr>
      </w:pPr>
    </w:p>
    <w:p w14:paraId="3FF32762" w14:textId="77777777" w:rsidR="00257DC7" w:rsidRPr="00CF5C32" w:rsidRDefault="00257DC7" w:rsidP="00CF5C32">
      <w:pPr>
        <w:spacing w:line="276" w:lineRule="auto"/>
        <w:jc w:val="both"/>
        <w:rPr>
          <w:rFonts w:ascii="Verdana Pro" w:hAnsi="Verdana Pro" w:cs="Arial"/>
          <w:sz w:val="24"/>
          <w:szCs w:val="24"/>
          <w:u w:val="single"/>
        </w:rPr>
      </w:pPr>
      <w:r w:rsidRPr="00CF5C32">
        <w:rPr>
          <w:rFonts w:ascii="Verdana Pro" w:hAnsi="Verdana Pro" w:cs="Arial"/>
          <w:sz w:val="24"/>
          <w:szCs w:val="24"/>
          <w:u w:val="single"/>
        </w:rPr>
        <w:t xml:space="preserve">Modera: </w:t>
      </w:r>
    </w:p>
    <w:p w14:paraId="34EB3523" w14:textId="77777777" w:rsidR="00257DC7" w:rsidRPr="00552C34" w:rsidRDefault="00552C34" w:rsidP="00F23F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  <w:r>
        <w:rPr>
          <w:rFonts w:ascii="Verdana Pro" w:hAnsi="Verdana Pro" w:cs="Arial"/>
          <w:sz w:val="24"/>
          <w:szCs w:val="24"/>
        </w:rPr>
        <w:t>Rosa María Bayarri</w:t>
      </w:r>
      <w:r w:rsidR="0069135E">
        <w:rPr>
          <w:rFonts w:ascii="Verdana Pro" w:hAnsi="Verdana Pro" w:cs="Arial"/>
          <w:sz w:val="24"/>
          <w:szCs w:val="24"/>
        </w:rPr>
        <w:t xml:space="preserve"> Romar</w:t>
      </w:r>
      <w:r w:rsidRPr="00552C34">
        <w:rPr>
          <w:rFonts w:ascii="Verdana Pro" w:hAnsi="Verdana Pro" w:cs="Arial"/>
          <w:sz w:val="24"/>
          <w:szCs w:val="24"/>
        </w:rPr>
        <w:t xml:space="preserve">, </w:t>
      </w:r>
      <w:r w:rsidR="00296404" w:rsidRPr="00552C34">
        <w:rPr>
          <w:rFonts w:ascii="Verdana Pro" w:hAnsi="Verdana Pro" w:cs="Arial"/>
          <w:i/>
          <w:iCs/>
          <w:sz w:val="24"/>
          <w:szCs w:val="24"/>
        </w:rPr>
        <w:t>CERMI CV</w:t>
      </w:r>
    </w:p>
    <w:p w14:paraId="7D4EB780" w14:textId="77777777" w:rsidR="00257DC7" w:rsidRPr="00CF5C32" w:rsidRDefault="00257DC7" w:rsidP="00CF5C32">
      <w:pPr>
        <w:spacing w:line="276" w:lineRule="auto"/>
        <w:jc w:val="both"/>
        <w:rPr>
          <w:rFonts w:ascii="Verdana Pro" w:hAnsi="Verdana Pro" w:cs="Arial"/>
          <w:sz w:val="24"/>
          <w:szCs w:val="24"/>
          <w:u w:val="single"/>
        </w:rPr>
      </w:pPr>
      <w:r w:rsidRPr="00CF5C32">
        <w:rPr>
          <w:rFonts w:ascii="Verdana Pro" w:hAnsi="Verdana Pro" w:cs="Arial"/>
          <w:sz w:val="24"/>
          <w:szCs w:val="24"/>
          <w:u w:val="single"/>
        </w:rPr>
        <w:t xml:space="preserve">Participan: </w:t>
      </w:r>
    </w:p>
    <w:p w14:paraId="13B88C76" w14:textId="77777777" w:rsidR="00257DC7" w:rsidRPr="00552C34" w:rsidRDefault="00296404" w:rsidP="00F23F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  <w:r w:rsidRPr="00552C34">
        <w:rPr>
          <w:rFonts w:ascii="Verdana Pro" w:hAnsi="Verdana Pro" w:cs="Arial"/>
          <w:sz w:val="24"/>
          <w:szCs w:val="24"/>
        </w:rPr>
        <w:t>Teresa Palahí Juan</w:t>
      </w:r>
      <w:r w:rsidR="00552C34" w:rsidRPr="00552C34">
        <w:rPr>
          <w:rFonts w:ascii="Verdana Pro" w:hAnsi="Verdana Pro" w:cs="Arial"/>
          <w:sz w:val="24"/>
          <w:szCs w:val="24"/>
        </w:rPr>
        <w:t xml:space="preserve">, </w:t>
      </w:r>
      <w:r w:rsidRPr="00552C34">
        <w:rPr>
          <w:rFonts w:ascii="Verdana Pro" w:hAnsi="Verdana Pro" w:cs="Arial"/>
          <w:i/>
          <w:iCs/>
          <w:sz w:val="24"/>
          <w:szCs w:val="24"/>
        </w:rPr>
        <w:t>Comisionada de CERMIS Autonómicos</w:t>
      </w:r>
    </w:p>
    <w:p w14:paraId="6AAB63B4" w14:textId="77777777" w:rsidR="00296404" w:rsidRPr="00552C34" w:rsidRDefault="00552C34" w:rsidP="00F23F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  <w:r>
        <w:rPr>
          <w:rFonts w:ascii="Verdana Pro" w:hAnsi="Verdana Pro" w:cs="Arial"/>
          <w:sz w:val="24"/>
          <w:szCs w:val="24"/>
        </w:rPr>
        <w:t>Susana Camarero</w:t>
      </w:r>
      <w:r w:rsidR="0069135E">
        <w:rPr>
          <w:rFonts w:ascii="Verdana Pro" w:hAnsi="Verdana Pro" w:cs="Arial"/>
          <w:sz w:val="24"/>
          <w:szCs w:val="24"/>
        </w:rPr>
        <w:t xml:space="preserve"> Benítez</w:t>
      </w:r>
      <w:r w:rsidRPr="00552C34">
        <w:rPr>
          <w:rFonts w:ascii="Verdana Pro" w:hAnsi="Verdana Pro" w:cs="Arial"/>
          <w:sz w:val="24"/>
          <w:szCs w:val="24"/>
        </w:rPr>
        <w:t xml:space="preserve">, </w:t>
      </w:r>
      <w:r w:rsidR="00296404" w:rsidRPr="00552C34">
        <w:rPr>
          <w:rFonts w:ascii="Verdana Pro" w:hAnsi="Verdana Pro" w:cs="Arial"/>
          <w:i/>
          <w:iCs/>
          <w:sz w:val="24"/>
          <w:szCs w:val="24"/>
        </w:rPr>
        <w:t>Exsecretaria de Estado de Servicios Sociales e Igualdad</w:t>
      </w:r>
      <w:r w:rsidR="00D10448" w:rsidRPr="00552C34">
        <w:rPr>
          <w:rFonts w:ascii="Verdana Pro" w:hAnsi="Verdana Pro" w:cs="Arial"/>
          <w:i/>
          <w:iCs/>
          <w:sz w:val="24"/>
          <w:szCs w:val="24"/>
        </w:rPr>
        <w:t xml:space="preserve"> del Gobierno de España</w:t>
      </w:r>
    </w:p>
    <w:p w14:paraId="06AF2726" w14:textId="27FA9B96" w:rsidR="00031F35" w:rsidRDefault="00D10448" w:rsidP="00F23F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  <w:r w:rsidRPr="00552C34">
        <w:rPr>
          <w:rFonts w:ascii="Verdana Pro" w:hAnsi="Verdana Pro" w:cs="Arial"/>
          <w:sz w:val="24"/>
          <w:szCs w:val="24"/>
        </w:rPr>
        <w:t>Isabel Martínez Lozano</w:t>
      </w:r>
      <w:r w:rsidR="00552C34" w:rsidRPr="00552C34">
        <w:rPr>
          <w:rFonts w:ascii="Verdana Pro" w:hAnsi="Verdana Pro" w:cs="Arial"/>
          <w:sz w:val="24"/>
          <w:szCs w:val="24"/>
        </w:rPr>
        <w:t xml:space="preserve">, </w:t>
      </w:r>
      <w:r w:rsidR="00B46D44" w:rsidRPr="00552C34">
        <w:rPr>
          <w:rFonts w:ascii="Verdana Pro" w:hAnsi="Verdana Pro" w:cs="Arial"/>
          <w:i/>
          <w:iCs/>
          <w:sz w:val="24"/>
          <w:szCs w:val="24"/>
        </w:rPr>
        <w:t>E</w:t>
      </w:r>
      <w:r w:rsidRPr="00552C34">
        <w:rPr>
          <w:rFonts w:ascii="Verdana Pro" w:hAnsi="Verdana Pro" w:cs="Arial"/>
          <w:i/>
          <w:iCs/>
          <w:sz w:val="24"/>
          <w:szCs w:val="24"/>
        </w:rPr>
        <w:t xml:space="preserve">xsecretaria </w:t>
      </w:r>
      <w:r w:rsidR="00B46D44" w:rsidRPr="00552C34">
        <w:rPr>
          <w:rFonts w:ascii="Verdana Pro" w:hAnsi="Verdana Pro" w:cs="Arial"/>
          <w:i/>
          <w:iCs/>
          <w:sz w:val="24"/>
          <w:szCs w:val="24"/>
        </w:rPr>
        <w:t>G</w:t>
      </w:r>
      <w:r w:rsidRPr="00552C34">
        <w:rPr>
          <w:rFonts w:ascii="Verdana Pro" w:hAnsi="Verdana Pro" w:cs="Arial"/>
          <w:i/>
          <w:iCs/>
          <w:sz w:val="24"/>
          <w:szCs w:val="24"/>
        </w:rPr>
        <w:t>eneral de Política Social y Consumo del Gobierno de España</w:t>
      </w:r>
    </w:p>
    <w:p w14:paraId="542F8CA1" w14:textId="3F32CCBD" w:rsidR="009852F3" w:rsidRDefault="009852F3" w:rsidP="009852F3">
      <w:pPr>
        <w:pStyle w:val="Prrafodelista"/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</w:p>
    <w:p w14:paraId="1AE536BE" w14:textId="77777777" w:rsidR="009852F3" w:rsidRPr="00552C34" w:rsidRDefault="009852F3" w:rsidP="009852F3">
      <w:pPr>
        <w:pStyle w:val="Prrafodelista"/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</w:p>
    <w:p w14:paraId="2FE2B9B2" w14:textId="15F6A126" w:rsidR="009852F3" w:rsidRPr="00F23FB6" w:rsidRDefault="009852F3" w:rsidP="009852F3">
      <w:pPr>
        <w:shd w:val="clear" w:color="auto" w:fill="0070C0"/>
        <w:spacing w:after="0" w:line="276" w:lineRule="auto"/>
        <w:jc w:val="both"/>
        <w:rPr>
          <w:rFonts w:ascii="Verdana Pro" w:hAnsi="Verdana Pro" w:cs="Arial"/>
          <w:b/>
          <w:bCs/>
          <w:color w:val="FFFFFF"/>
          <w:sz w:val="28"/>
          <w:szCs w:val="28"/>
        </w:rPr>
      </w:pPr>
      <w:r w:rsidRPr="00F23FB6">
        <w:rPr>
          <w:rFonts w:ascii="Verdana Pro" w:hAnsi="Verdana Pro" w:cs="Arial"/>
          <w:b/>
          <w:bCs/>
          <w:color w:val="FFFFFF"/>
          <w:sz w:val="28"/>
          <w:szCs w:val="28"/>
        </w:rPr>
        <w:t xml:space="preserve">17,45 h. </w:t>
      </w:r>
      <w:r>
        <w:rPr>
          <w:rFonts w:ascii="Verdana Pro" w:hAnsi="Verdana Pro" w:cs="Arial"/>
          <w:b/>
          <w:bCs/>
          <w:color w:val="FFFFFF"/>
          <w:sz w:val="28"/>
          <w:szCs w:val="28"/>
        </w:rPr>
        <w:t xml:space="preserve">Comparecencia para Finalizar Primera Jornada: </w:t>
      </w:r>
    </w:p>
    <w:p w14:paraId="4DDBEF00" w14:textId="6C080447" w:rsidR="008C1700" w:rsidRPr="009852F3" w:rsidRDefault="008C1700" w:rsidP="00CF5C32">
      <w:pPr>
        <w:spacing w:line="276" w:lineRule="auto"/>
        <w:jc w:val="both"/>
        <w:rPr>
          <w:rFonts w:ascii="Verdana Pro" w:hAnsi="Verdana Pro" w:cs="Arial"/>
          <w:sz w:val="28"/>
          <w:szCs w:val="28"/>
        </w:rPr>
      </w:pPr>
    </w:p>
    <w:p w14:paraId="0A98FAED" w14:textId="7D830B19" w:rsidR="009852F3" w:rsidRPr="009852F3" w:rsidRDefault="009852F3" w:rsidP="009852F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 Pro" w:hAnsi="Verdana Pro" w:cs="Arial"/>
          <w:sz w:val="28"/>
          <w:szCs w:val="28"/>
        </w:rPr>
      </w:pPr>
      <w:r w:rsidRPr="009852F3">
        <w:rPr>
          <w:rFonts w:ascii="Verdana Pro" w:hAnsi="Verdana Pro"/>
          <w:iCs/>
          <w:sz w:val="24"/>
          <w:szCs w:val="24"/>
        </w:rPr>
        <w:t>Mónica Oltra</w:t>
      </w:r>
      <w:r w:rsidR="00AE1064">
        <w:rPr>
          <w:rFonts w:ascii="Verdana Pro" w:hAnsi="Verdana Pro"/>
          <w:iCs/>
          <w:sz w:val="24"/>
          <w:szCs w:val="24"/>
        </w:rPr>
        <w:t xml:space="preserve"> Jarque</w:t>
      </w:r>
      <w:r w:rsidRPr="009852F3">
        <w:rPr>
          <w:rFonts w:ascii="Verdana Pro" w:hAnsi="Verdana Pro"/>
          <w:iCs/>
          <w:sz w:val="24"/>
          <w:szCs w:val="24"/>
        </w:rPr>
        <w:t>; Vicepresidenta Primera, Portavoz del Consell y Consejera de Igualdad y Políticas Inclusivas de la Generalitat Valenciana</w:t>
      </w:r>
      <w:r w:rsidR="00012419">
        <w:rPr>
          <w:rFonts w:ascii="Verdana Pro" w:hAnsi="Verdana Pro"/>
          <w:iCs/>
          <w:sz w:val="24"/>
          <w:szCs w:val="24"/>
        </w:rPr>
        <w:t>.</w:t>
      </w:r>
    </w:p>
    <w:p w14:paraId="6E4B0961" w14:textId="77777777" w:rsidR="009852F3" w:rsidRPr="004A0E49" w:rsidRDefault="009852F3" w:rsidP="00CF5C32">
      <w:pPr>
        <w:spacing w:line="276" w:lineRule="auto"/>
        <w:jc w:val="both"/>
        <w:rPr>
          <w:rFonts w:ascii="Verdana Pro" w:hAnsi="Verdana Pro" w:cs="Arial"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C283D" w:rsidRPr="00F23FB6" w14:paraId="6EA7E4AE" w14:textId="77777777" w:rsidTr="00F23FB6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A995D0" w14:textId="203C024D" w:rsidR="008C1700" w:rsidRPr="00F23FB6" w:rsidRDefault="008C1700" w:rsidP="006C283D">
            <w:pPr>
              <w:shd w:val="clear" w:color="auto" w:fill="0070C0"/>
              <w:spacing w:after="0" w:line="276" w:lineRule="auto"/>
              <w:jc w:val="center"/>
              <w:rPr>
                <w:rFonts w:ascii="Verdana Pro" w:hAnsi="Verdana Pro" w:cs="Arial"/>
                <w:b/>
                <w:b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 w:cs="Arial"/>
                <w:b/>
                <w:bCs/>
                <w:color w:val="FFFFFF"/>
                <w:sz w:val="28"/>
                <w:szCs w:val="28"/>
              </w:rPr>
              <w:t>1</w:t>
            </w:r>
            <w:r w:rsidR="00E93A96">
              <w:rPr>
                <w:rFonts w:ascii="Verdana Pro" w:hAnsi="Verdana Pro" w:cs="Arial"/>
                <w:b/>
                <w:bCs/>
                <w:color w:val="FFFFFF"/>
                <w:sz w:val="28"/>
                <w:szCs w:val="28"/>
              </w:rPr>
              <w:t>8:00</w:t>
            </w:r>
            <w:r w:rsidRPr="00F23FB6">
              <w:rPr>
                <w:rFonts w:ascii="Verdana Pro" w:hAnsi="Verdana Pro" w:cs="Arial"/>
                <w:b/>
                <w:bCs/>
                <w:color w:val="FFFFFF"/>
                <w:sz w:val="28"/>
                <w:szCs w:val="28"/>
              </w:rPr>
              <w:t xml:space="preserve"> h. Presentación de comunicaciones aceptadas.</w:t>
            </w:r>
          </w:p>
        </w:tc>
      </w:tr>
    </w:tbl>
    <w:p w14:paraId="3CF2D8B6" w14:textId="1FBDD601" w:rsidR="008C1700" w:rsidRDefault="008C1700" w:rsidP="00CF5C32">
      <w:pPr>
        <w:spacing w:line="276" w:lineRule="auto"/>
        <w:jc w:val="both"/>
        <w:rPr>
          <w:rFonts w:ascii="Verdana Pro" w:hAnsi="Verdana Pro" w:cs="Arial"/>
          <w:b/>
          <w:bCs/>
          <w:sz w:val="24"/>
          <w:szCs w:val="24"/>
        </w:rPr>
      </w:pPr>
    </w:p>
    <w:p w14:paraId="50C794C4" w14:textId="77777777" w:rsidR="00964F05" w:rsidRPr="00CF5C32" w:rsidRDefault="00964F05" w:rsidP="00CF5C32">
      <w:pPr>
        <w:spacing w:line="276" w:lineRule="auto"/>
        <w:jc w:val="both"/>
        <w:rPr>
          <w:rFonts w:ascii="Verdana Pro" w:hAnsi="Verdana Pro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C1700" w:rsidRPr="00B65F71" w14:paraId="51F89E2D" w14:textId="77777777" w:rsidTr="006C283D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18DC2496" w14:textId="77777777" w:rsidR="008C1700" w:rsidRPr="00F23FB6" w:rsidRDefault="008C1700" w:rsidP="00B65F71">
            <w:pPr>
              <w:spacing w:after="0" w:line="276" w:lineRule="auto"/>
              <w:jc w:val="center"/>
              <w:rPr>
                <w:rFonts w:ascii="Verdana Pro" w:hAnsi="Verdana Pro" w:cs="Arial"/>
                <w:b/>
                <w:bCs/>
                <w:color w:val="FFFFFF"/>
                <w:sz w:val="24"/>
                <w:szCs w:val="24"/>
              </w:rPr>
            </w:pPr>
            <w:r w:rsidRPr="00F23FB6">
              <w:rPr>
                <w:rFonts w:ascii="Verdana Pro" w:hAnsi="Verdana Pro" w:cs="Arial"/>
                <w:b/>
                <w:bCs/>
                <w:color w:val="FFFFFF"/>
                <w:sz w:val="24"/>
                <w:szCs w:val="24"/>
              </w:rPr>
              <w:t>19,00 h. Fin de la primera jornada.</w:t>
            </w:r>
          </w:p>
        </w:tc>
      </w:tr>
    </w:tbl>
    <w:p w14:paraId="0ED5C091" w14:textId="77777777" w:rsidR="001C7BD3" w:rsidRPr="006C283D" w:rsidRDefault="004A0E49" w:rsidP="00964F05">
      <w:pPr>
        <w:spacing w:line="276" w:lineRule="auto"/>
        <w:jc w:val="center"/>
        <w:rPr>
          <w:rFonts w:ascii="Verdana Pro" w:hAnsi="Verdana Pro" w:cs="Arial"/>
          <w:b/>
          <w:bCs/>
          <w:color w:val="FFFFFF"/>
          <w:sz w:val="36"/>
          <w:szCs w:val="36"/>
          <w:u w:val="thick"/>
        </w:rPr>
      </w:pPr>
      <w:r>
        <w:rPr>
          <w:rFonts w:ascii="Verdana Pro" w:hAnsi="Verdana Pro" w:cs="Arial"/>
          <w:b/>
          <w:bCs/>
          <w:sz w:val="24"/>
          <w:szCs w:val="24"/>
        </w:rPr>
        <w:br w:type="page"/>
      </w:r>
      <w:r w:rsidR="006C283D">
        <w:rPr>
          <w:rFonts w:ascii="Verdana Pro" w:hAnsi="Verdana Pro" w:cs="Arial"/>
          <w:b/>
          <w:bCs/>
          <w:iCs/>
          <w:color w:val="FFFFFF"/>
          <w:sz w:val="36"/>
          <w:szCs w:val="36"/>
          <w:highlight w:val="red"/>
        </w:rPr>
        <w:lastRenderedPageBreak/>
        <w:t xml:space="preserve">Segunda jornada, </w:t>
      </w:r>
      <w:r w:rsidR="001C7BD3" w:rsidRPr="006C283D">
        <w:rPr>
          <w:rFonts w:ascii="Verdana Pro" w:hAnsi="Verdana Pro" w:cs="Arial"/>
          <w:b/>
          <w:bCs/>
          <w:iCs/>
          <w:color w:val="FFFFFF"/>
          <w:sz w:val="36"/>
          <w:szCs w:val="36"/>
          <w:highlight w:val="red"/>
        </w:rPr>
        <w:t>jueves 24 de noviembre</w:t>
      </w:r>
    </w:p>
    <w:p w14:paraId="1FC39945" w14:textId="77777777" w:rsidR="008C1700" w:rsidRDefault="008C1700" w:rsidP="00CF5C32">
      <w:pPr>
        <w:spacing w:line="276" w:lineRule="auto"/>
        <w:jc w:val="both"/>
        <w:rPr>
          <w:rFonts w:ascii="Verdana Pro" w:hAnsi="Verdana Pro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C1700" w:rsidRPr="004A0E49" w14:paraId="3B5C7148" w14:textId="77777777" w:rsidTr="00F14F25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47447604" w14:textId="77777777" w:rsidR="008C1700" w:rsidRPr="00F23FB6" w:rsidRDefault="008C1700" w:rsidP="00B65F71">
            <w:pPr>
              <w:spacing w:after="0" w:line="276" w:lineRule="auto"/>
              <w:jc w:val="center"/>
              <w:rPr>
                <w:rFonts w:ascii="Verdana Pro" w:hAnsi="Verdana Pro" w:cs="Arial"/>
                <w:b/>
                <w:b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 w:cs="Arial"/>
                <w:b/>
                <w:bCs/>
                <w:color w:val="FFFFFF"/>
                <w:sz w:val="28"/>
                <w:szCs w:val="28"/>
              </w:rPr>
              <w:t>9,00 h. Presentación de comunicaciones aceptadas.</w:t>
            </w:r>
          </w:p>
        </w:tc>
      </w:tr>
    </w:tbl>
    <w:p w14:paraId="0562CB0E" w14:textId="77777777" w:rsidR="00EB575E" w:rsidRPr="004A0E49" w:rsidRDefault="00EB575E" w:rsidP="00CF5C32">
      <w:pPr>
        <w:spacing w:line="276" w:lineRule="auto"/>
        <w:jc w:val="both"/>
        <w:rPr>
          <w:rFonts w:ascii="Verdana Pro" w:hAnsi="Verdana Pro" w:cs="Arial"/>
          <w:b/>
          <w:bCs/>
          <w:sz w:val="28"/>
          <w:szCs w:val="28"/>
        </w:rPr>
      </w:pPr>
    </w:p>
    <w:tbl>
      <w:tblPr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8494"/>
      </w:tblGrid>
      <w:tr w:rsidR="00F14F25" w:rsidRPr="00F23FB6" w14:paraId="00A153C6" w14:textId="77777777" w:rsidTr="00F14F25">
        <w:tc>
          <w:tcPr>
            <w:tcW w:w="8494" w:type="dxa"/>
            <w:shd w:val="clear" w:color="auto" w:fill="0070C0"/>
          </w:tcPr>
          <w:p w14:paraId="4BDA6E03" w14:textId="77777777" w:rsidR="00CF5C32" w:rsidRPr="00F23FB6" w:rsidRDefault="00CF5C32" w:rsidP="00964F05">
            <w:pPr>
              <w:spacing w:after="0" w:line="276" w:lineRule="auto"/>
              <w:jc w:val="center"/>
              <w:rPr>
                <w:rFonts w:ascii="Verdana Pro" w:hAnsi="Verdana Pro" w:cs="Arial"/>
                <w:b/>
                <w:b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 w:cs="Arial"/>
                <w:b/>
                <w:bCs/>
                <w:color w:val="FFFFFF"/>
                <w:sz w:val="28"/>
                <w:szCs w:val="28"/>
              </w:rPr>
              <w:t>9,30 h. Ponencia.</w:t>
            </w:r>
          </w:p>
        </w:tc>
      </w:tr>
      <w:tr w:rsidR="00F14F25" w:rsidRPr="00F23FB6" w14:paraId="72A12052" w14:textId="77777777" w:rsidTr="00F14F25">
        <w:tc>
          <w:tcPr>
            <w:tcW w:w="8494" w:type="dxa"/>
            <w:shd w:val="clear" w:color="auto" w:fill="0070C0"/>
          </w:tcPr>
          <w:p w14:paraId="1A7D6A1E" w14:textId="77777777" w:rsidR="00CF5C32" w:rsidRPr="00F23FB6" w:rsidRDefault="00CF5C32" w:rsidP="00964F05">
            <w:pPr>
              <w:spacing w:after="0" w:line="276" w:lineRule="auto"/>
              <w:jc w:val="center"/>
              <w:rPr>
                <w:rFonts w:ascii="Verdana Pro" w:hAnsi="Verdana Pro" w:cs="Arial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 w:cs="Arial"/>
                <w:b/>
                <w:bCs/>
                <w:i/>
                <w:iCs/>
                <w:color w:val="FFFFFF"/>
                <w:sz w:val="28"/>
                <w:szCs w:val="28"/>
              </w:rPr>
              <w:t>Las políticas p</w:t>
            </w:r>
            <w:r w:rsidR="00A90E8B">
              <w:rPr>
                <w:rFonts w:ascii="Verdana Pro" w:hAnsi="Verdana Pro" w:cs="Arial"/>
                <w:b/>
                <w:bCs/>
                <w:i/>
                <w:iCs/>
                <w:color w:val="FFFFFF"/>
                <w:sz w:val="28"/>
                <w:szCs w:val="28"/>
              </w:rPr>
              <w:t>ú</w:t>
            </w:r>
            <w:r w:rsidRPr="00F23FB6">
              <w:rPr>
                <w:rFonts w:ascii="Verdana Pro" w:hAnsi="Verdana Pro" w:cs="Arial"/>
                <w:b/>
                <w:bCs/>
                <w:i/>
                <w:iCs/>
                <w:color w:val="FFFFFF"/>
                <w:sz w:val="28"/>
                <w:szCs w:val="28"/>
              </w:rPr>
              <w:t>blicas de discapacidad en la dimensión local</w:t>
            </w:r>
          </w:p>
        </w:tc>
      </w:tr>
    </w:tbl>
    <w:p w14:paraId="34CE0A41" w14:textId="77777777" w:rsidR="00EB575E" w:rsidRDefault="00EB575E" w:rsidP="00CF5C32">
      <w:pPr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</w:p>
    <w:p w14:paraId="6A85DAB7" w14:textId="77777777" w:rsidR="00B02929" w:rsidRPr="00552C34" w:rsidRDefault="00B02929" w:rsidP="00F23F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  <w:r w:rsidRPr="00552C34">
        <w:rPr>
          <w:rFonts w:ascii="Verdana Pro" w:hAnsi="Verdana Pro" w:cs="Arial"/>
          <w:sz w:val="24"/>
          <w:szCs w:val="24"/>
        </w:rPr>
        <w:t>Dolores Palacios</w:t>
      </w:r>
      <w:r w:rsidR="0069135E">
        <w:rPr>
          <w:rFonts w:ascii="Verdana Pro" w:hAnsi="Verdana Pro" w:cs="Arial"/>
          <w:sz w:val="24"/>
          <w:szCs w:val="24"/>
        </w:rPr>
        <w:t xml:space="preserve"> García</w:t>
      </w:r>
      <w:r w:rsidR="00552C34" w:rsidRPr="00552C34">
        <w:rPr>
          <w:rFonts w:ascii="Verdana Pro" w:hAnsi="Verdana Pro" w:cs="Arial"/>
          <w:sz w:val="24"/>
          <w:szCs w:val="24"/>
        </w:rPr>
        <w:t xml:space="preserve">, </w:t>
      </w:r>
      <w:r w:rsidRPr="00552C34">
        <w:rPr>
          <w:rFonts w:ascii="Verdana Pro" w:hAnsi="Verdana Pro" w:cs="Arial"/>
          <w:i/>
          <w:iCs/>
          <w:sz w:val="24"/>
          <w:szCs w:val="24"/>
        </w:rPr>
        <w:t>Experta en política sociales locales</w:t>
      </w:r>
      <w:r w:rsidR="00552C34" w:rsidRPr="00552C34">
        <w:rPr>
          <w:rFonts w:ascii="Verdana Pro" w:hAnsi="Verdana Pro" w:cs="Arial"/>
          <w:i/>
          <w:iCs/>
          <w:sz w:val="24"/>
          <w:szCs w:val="24"/>
        </w:rPr>
        <w:t xml:space="preserve">. </w:t>
      </w:r>
      <w:r w:rsidRPr="00552C34">
        <w:rPr>
          <w:rFonts w:ascii="Verdana Pro" w:hAnsi="Verdana Pro" w:cs="Arial"/>
          <w:i/>
          <w:iCs/>
          <w:sz w:val="24"/>
          <w:szCs w:val="24"/>
        </w:rPr>
        <w:t>Miembro del Comité de Apoyo del CERMI para la Convención de la ONU</w:t>
      </w:r>
    </w:p>
    <w:p w14:paraId="62EBF3C5" w14:textId="77777777" w:rsidR="00EB575E" w:rsidRPr="00CF5C32" w:rsidRDefault="00EB575E" w:rsidP="00CF5C32">
      <w:pPr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</w:p>
    <w:tbl>
      <w:tblPr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8494"/>
      </w:tblGrid>
      <w:tr w:rsidR="00F14F25" w:rsidRPr="00F23FB6" w14:paraId="0030CE21" w14:textId="77777777" w:rsidTr="00F14F25">
        <w:tc>
          <w:tcPr>
            <w:tcW w:w="8494" w:type="dxa"/>
            <w:shd w:val="clear" w:color="auto" w:fill="0070C0"/>
          </w:tcPr>
          <w:p w14:paraId="74F7E714" w14:textId="77777777" w:rsidR="00CF5C32" w:rsidRPr="00F23FB6" w:rsidRDefault="00CF5C32" w:rsidP="00964F05">
            <w:pPr>
              <w:spacing w:after="0" w:line="276" w:lineRule="auto"/>
              <w:jc w:val="center"/>
              <w:rPr>
                <w:rFonts w:ascii="Verdana Pro" w:hAnsi="Verdana Pro" w:cs="Arial"/>
                <w:b/>
                <w:b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 w:cs="Arial"/>
                <w:b/>
                <w:bCs/>
                <w:color w:val="FFFFFF"/>
                <w:sz w:val="28"/>
                <w:szCs w:val="28"/>
              </w:rPr>
              <w:t>10,00 h. Ponencia.</w:t>
            </w:r>
          </w:p>
        </w:tc>
      </w:tr>
      <w:tr w:rsidR="00F14F25" w:rsidRPr="00F23FB6" w14:paraId="28AF0A3D" w14:textId="77777777" w:rsidTr="00F14F25">
        <w:tc>
          <w:tcPr>
            <w:tcW w:w="8494" w:type="dxa"/>
            <w:shd w:val="clear" w:color="auto" w:fill="0070C0"/>
          </w:tcPr>
          <w:p w14:paraId="4280A279" w14:textId="77777777" w:rsidR="00CF5C32" w:rsidRPr="00F23FB6" w:rsidRDefault="00CF5C32" w:rsidP="00964F05">
            <w:pPr>
              <w:spacing w:after="0" w:line="276" w:lineRule="auto"/>
              <w:jc w:val="center"/>
              <w:rPr>
                <w:rFonts w:ascii="Verdana Pro" w:hAnsi="Verdana Pro" w:cs="Arial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 w:cs="Arial"/>
                <w:b/>
                <w:bCs/>
                <w:i/>
                <w:iCs/>
                <w:color w:val="FFFFFF"/>
                <w:sz w:val="28"/>
                <w:szCs w:val="28"/>
              </w:rPr>
              <w:t>El marco normativo de la discapacidad como factor de prescripción de las políticas públicas</w:t>
            </w:r>
          </w:p>
        </w:tc>
      </w:tr>
    </w:tbl>
    <w:p w14:paraId="6D98A12B" w14:textId="77777777" w:rsidR="00EB575E" w:rsidRDefault="00EB575E" w:rsidP="00CF5C32">
      <w:pPr>
        <w:spacing w:line="276" w:lineRule="auto"/>
        <w:jc w:val="both"/>
        <w:rPr>
          <w:rFonts w:ascii="Verdana Pro" w:hAnsi="Verdana Pro" w:cs="Arial"/>
          <w:sz w:val="24"/>
          <w:szCs w:val="24"/>
        </w:rPr>
      </w:pPr>
    </w:p>
    <w:p w14:paraId="636CE073" w14:textId="77777777" w:rsidR="00B02929" w:rsidRPr="00552C34" w:rsidRDefault="00B02929" w:rsidP="00F23F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  <w:r w:rsidRPr="00552C34">
        <w:rPr>
          <w:rFonts w:ascii="Verdana Pro" w:hAnsi="Verdana Pro" w:cs="Arial"/>
          <w:sz w:val="24"/>
          <w:szCs w:val="24"/>
        </w:rPr>
        <w:t>Rafael de Lorenzo</w:t>
      </w:r>
      <w:r w:rsidR="00552C34" w:rsidRPr="00552C34">
        <w:rPr>
          <w:rFonts w:ascii="Verdana Pro" w:hAnsi="Verdana Pro" w:cs="Arial"/>
          <w:sz w:val="24"/>
          <w:szCs w:val="24"/>
        </w:rPr>
        <w:t xml:space="preserve"> García, </w:t>
      </w:r>
      <w:r w:rsidRPr="00552C34">
        <w:rPr>
          <w:rFonts w:ascii="Verdana Pro" w:hAnsi="Verdana Pro" w:cs="Arial"/>
          <w:i/>
          <w:iCs/>
          <w:sz w:val="24"/>
          <w:szCs w:val="24"/>
        </w:rPr>
        <w:t>Doctor en Derecho</w:t>
      </w:r>
      <w:r w:rsidR="00552C34" w:rsidRPr="00552C34">
        <w:rPr>
          <w:rFonts w:ascii="Verdana Pro" w:hAnsi="Verdana Pro" w:cs="Arial"/>
          <w:i/>
          <w:iCs/>
          <w:sz w:val="24"/>
          <w:szCs w:val="24"/>
        </w:rPr>
        <w:t xml:space="preserve">. </w:t>
      </w:r>
      <w:r w:rsidRPr="00552C34">
        <w:rPr>
          <w:rFonts w:ascii="Verdana Pro" w:hAnsi="Verdana Pro" w:cs="Arial"/>
          <w:i/>
          <w:iCs/>
          <w:sz w:val="24"/>
          <w:szCs w:val="24"/>
        </w:rPr>
        <w:t>Profesor Titular de la UNED</w:t>
      </w:r>
      <w:r w:rsidR="00552C34" w:rsidRPr="00552C34">
        <w:rPr>
          <w:rFonts w:ascii="Verdana Pro" w:hAnsi="Verdana Pro" w:cs="Arial"/>
          <w:i/>
          <w:iCs/>
          <w:sz w:val="24"/>
          <w:szCs w:val="24"/>
        </w:rPr>
        <w:t xml:space="preserve">. </w:t>
      </w:r>
      <w:r w:rsidRPr="00552C34">
        <w:rPr>
          <w:rFonts w:ascii="Verdana Pro" w:hAnsi="Verdana Pro" w:cs="Arial"/>
          <w:i/>
          <w:iCs/>
          <w:sz w:val="24"/>
          <w:szCs w:val="24"/>
        </w:rPr>
        <w:t xml:space="preserve">Secretario General del Consejo General de la ONCE </w:t>
      </w:r>
    </w:p>
    <w:p w14:paraId="2946DB82" w14:textId="77777777" w:rsidR="006D2829" w:rsidRPr="00CF5C32" w:rsidRDefault="006D2829" w:rsidP="00CF5C32">
      <w:pPr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772421" w:rsidRPr="00F23FB6" w14:paraId="37CF2170" w14:textId="77777777" w:rsidTr="00772421">
        <w:tc>
          <w:tcPr>
            <w:tcW w:w="8494" w:type="dxa"/>
            <w:shd w:val="clear" w:color="auto" w:fill="0070C0"/>
          </w:tcPr>
          <w:p w14:paraId="19A8CFC0" w14:textId="77777777" w:rsidR="00CF5C32" w:rsidRPr="00F23FB6" w:rsidRDefault="00CF5C32" w:rsidP="00964F05">
            <w:pPr>
              <w:spacing w:after="0" w:line="276" w:lineRule="auto"/>
              <w:jc w:val="center"/>
              <w:rPr>
                <w:rFonts w:ascii="Verdana Pro" w:hAnsi="Verdana Pro" w:cs="Arial"/>
                <w:b/>
                <w:b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 w:cs="Arial"/>
                <w:b/>
                <w:bCs/>
                <w:color w:val="FFFFFF"/>
                <w:sz w:val="28"/>
                <w:szCs w:val="28"/>
              </w:rPr>
              <w:t>10,45 h. Ponencia.</w:t>
            </w:r>
          </w:p>
        </w:tc>
      </w:tr>
      <w:tr w:rsidR="00772421" w:rsidRPr="00F23FB6" w14:paraId="5D4B5F5E" w14:textId="77777777" w:rsidTr="00772421">
        <w:tc>
          <w:tcPr>
            <w:tcW w:w="8494" w:type="dxa"/>
            <w:shd w:val="clear" w:color="auto" w:fill="0070C0"/>
          </w:tcPr>
          <w:p w14:paraId="79DDA200" w14:textId="77777777" w:rsidR="00CF5C32" w:rsidRPr="00F23FB6" w:rsidRDefault="00CF5C32" w:rsidP="00964F05">
            <w:pPr>
              <w:spacing w:after="0" w:line="276" w:lineRule="auto"/>
              <w:jc w:val="center"/>
              <w:rPr>
                <w:rFonts w:ascii="Verdana Pro" w:hAnsi="Verdana Pro" w:cs="Arial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 w:cs="Arial"/>
                <w:b/>
                <w:bCs/>
                <w:i/>
                <w:iCs/>
                <w:color w:val="FFFFFF"/>
                <w:sz w:val="28"/>
                <w:szCs w:val="28"/>
              </w:rPr>
              <w:t>La base económica para las políticas de discapacidad: inversión pública en discapacidad en España</w:t>
            </w:r>
          </w:p>
        </w:tc>
      </w:tr>
    </w:tbl>
    <w:p w14:paraId="5997CC1D" w14:textId="77777777" w:rsidR="00EB575E" w:rsidRDefault="00EB575E" w:rsidP="00772421">
      <w:pPr>
        <w:spacing w:line="276" w:lineRule="auto"/>
        <w:jc w:val="both"/>
        <w:rPr>
          <w:rFonts w:ascii="Verdana Pro" w:hAnsi="Verdana Pro" w:cs="Arial"/>
          <w:sz w:val="24"/>
          <w:szCs w:val="24"/>
        </w:rPr>
      </w:pPr>
    </w:p>
    <w:p w14:paraId="63DE8C55" w14:textId="77777777" w:rsidR="001E2766" w:rsidRPr="00552C34" w:rsidRDefault="00277CEE" w:rsidP="00F23F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  <w:r>
        <w:rPr>
          <w:rFonts w:ascii="Verdana Pro" w:hAnsi="Verdana Pro" w:cs="Arial"/>
          <w:sz w:val="24"/>
          <w:szCs w:val="24"/>
        </w:rPr>
        <w:t>Jorge Calero Martínez</w:t>
      </w:r>
      <w:r w:rsidR="00552C34" w:rsidRPr="00552C34">
        <w:rPr>
          <w:rFonts w:ascii="Verdana Pro" w:hAnsi="Verdana Pro" w:cs="Arial"/>
          <w:sz w:val="24"/>
          <w:szCs w:val="24"/>
        </w:rPr>
        <w:t xml:space="preserve">, </w:t>
      </w:r>
      <w:r w:rsidR="001E2766" w:rsidRPr="00552C34">
        <w:rPr>
          <w:rFonts w:ascii="Verdana Pro" w:hAnsi="Verdana Pro" w:cs="Arial"/>
          <w:i/>
          <w:iCs/>
          <w:sz w:val="24"/>
          <w:szCs w:val="24"/>
        </w:rPr>
        <w:t xml:space="preserve">Catedrático de </w:t>
      </w:r>
      <w:r>
        <w:rPr>
          <w:rFonts w:ascii="Verdana Pro" w:hAnsi="Verdana Pro" w:cs="Arial"/>
          <w:i/>
          <w:iCs/>
          <w:sz w:val="24"/>
          <w:szCs w:val="24"/>
        </w:rPr>
        <w:t>Economía Aplicada Universidad de Barcelona</w:t>
      </w:r>
    </w:p>
    <w:p w14:paraId="110FFD37" w14:textId="77777777" w:rsidR="00812DF0" w:rsidRDefault="00812DF0" w:rsidP="008C1700">
      <w:pPr>
        <w:spacing w:line="276" w:lineRule="auto"/>
        <w:jc w:val="center"/>
        <w:rPr>
          <w:rFonts w:ascii="Verdana Pro" w:hAnsi="Verdana Pro" w:cs="Arial"/>
          <w:i/>
          <w:iCs/>
          <w:sz w:val="24"/>
          <w:szCs w:val="24"/>
        </w:rPr>
      </w:pPr>
    </w:p>
    <w:p w14:paraId="6B699379" w14:textId="77777777" w:rsidR="00772421" w:rsidRPr="00CF5C32" w:rsidRDefault="00772421" w:rsidP="008C1700">
      <w:pPr>
        <w:spacing w:line="276" w:lineRule="auto"/>
        <w:jc w:val="center"/>
        <w:rPr>
          <w:rFonts w:ascii="Verdana Pro" w:hAnsi="Verdana Pro" w:cs="Arial"/>
          <w:i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8C1700" w:rsidRPr="00B65F71" w14:paraId="2B3BDA02" w14:textId="77777777" w:rsidTr="00772421">
        <w:tc>
          <w:tcPr>
            <w:tcW w:w="8494" w:type="dxa"/>
            <w:shd w:val="clear" w:color="auto" w:fill="FF6600"/>
          </w:tcPr>
          <w:p w14:paraId="1C58511D" w14:textId="77777777" w:rsidR="008C1700" w:rsidRPr="00F23FB6" w:rsidRDefault="008C1700" w:rsidP="00B65F71">
            <w:pPr>
              <w:spacing w:after="0" w:line="276" w:lineRule="auto"/>
              <w:jc w:val="center"/>
              <w:rPr>
                <w:rFonts w:ascii="Verdana Pro" w:hAnsi="Verdana Pro" w:cs="Arial"/>
                <w:b/>
                <w:bCs/>
                <w:color w:val="FFFFFF"/>
                <w:sz w:val="24"/>
                <w:szCs w:val="24"/>
              </w:rPr>
            </w:pPr>
            <w:r w:rsidRPr="00F23FB6">
              <w:rPr>
                <w:rFonts w:ascii="Verdana Pro" w:hAnsi="Verdana Pro" w:cs="Arial"/>
                <w:b/>
                <w:bCs/>
                <w:color w:val="FFFFFF"/>
                <w:sz w:val="24"/>
                <w:szCs w:val="24"/>
              </w:rPr>
              <w:t>11,30 h. Pausa café.</w:t>
            </w:r>
          </w:p>
        </w:tc>
      </w:tr>
    </w:tbl>
    <w:p w14:paraId="3FE9F23F" w14:textId="77777777" w:rsidR="006D2829" w:rsidRDefault="006D2829" w:rsidP="00CF5C32">
      <w:pPr>
        <w:spacing w:line="276" w:lineRule="auto"/>
        <w:jc w:val="both"/>
        <w:rPr>
          <w:rFonts w:ascii="Verdana Pro" w:hAnsi="Verdana Pro" w:cs="Arial"/>
          <w:b/>
          <w:bCs/>
          <w:sz w:val="24"/>
          <w:szCs w:val="24"/>
        </w:rPr>
      </w:pPr>
    </w:p>
    <w:p w14:paraId="1F72F646" w14:textId="77777777" w:rsidR="00EB575E" w:rsidRDefault="00EB575E" w:rsidP="00CF5C32">
      <w:pPr>
        <w:spacing w:line="276" w:lineRule="auto"/>
        <w:jc w:val="both"/>
        <w:rPr>
          <w:rFonts w:ascii="Verdana Pro" w:hAnsi="Verdana Pro" w:cs="Arial"/>
          <w:b/>
          <w:bCs/>
          <w:sz w:val="24"/>
          <w:szCs w:val="24"/>
        </w:rPr>
      </w:pPr>
    </w:p>
    <w:p w14:paraId="08CE6F91" w14:textId="77777777" w:rsidR="00772421" w:rsidRDefault="00772421" w:rsidP="00CF5C32">
      <w:pPr>
        <w:spacing w:line="276" w:lineRule="auto"/>
        <w:jc w:val="both"/>
        <w:rPr>
          <w:rFonts w:ascii="Verdana Pro" w:hAnsi="Verdana Pro" w:cs="Arial"/>
          <w:b/>
          <w:bCs/>
          <w:sz w:val="24"/>
          <w:szCs w:val="24"/>
        </w:rPr>
      </w:pPr>
    </w:p>
    <w:p w14:paraId="61CDCEAD" w14:textId="77777777" w:rsidR="00772421" w:rsidRDefault="00772421" w:rsidP="00CF5C32">
      <w:pPr>
        <w:spacing w:line="276" w:lineRule="auto"/>
        <w:jc w:val="both"/>
        <w:rPr>
          <w:rFonts w:ascii="Verdana Pro" w:hAnsi="Verdana Pro" w:cs="Arial"/>
          <w:b/>
          <w:bCs/>
          <w:sz w:val="24"/>
          <w:szCs w:val="24"/>
        </w:rPr>
      </w:pPr>
    </w:p>
    <w:p w14:paraId="6BB9E253" w14:textId="77777777" w:rsidR="00772421" w:rsidRPr="00CF5C32" w:rsidRDefault="00772421" w:rsidP="00CF5C32">
      <w:pPr>
        <w:spacing w:line="276" w:lineRule="auto"/>
        <w:jc w:val="both"/>
        <w:rPr>
          <w:rFonts w:ascii="Verdana Pro" w:hAnsi="Verdana Pro" w:cs="Arial"/>
          <w:b/>
          <w:bCs/>
          <w:sz w:val="24"/>
          <w:szCs w:val="24"/>
        </w:rPr>
      </w:pPr>
    </w:p>
    <w:tbl>
      <w:tblPr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8494"/>
      </w:tblGrid>
      <w:tr w:rsidR="00772421" w:rsidRPr="00F23FB6" w14:paraId="74FE3D29" w14:textId="77777777" w:rsidTr="00772421">
        <w:tc>
          <w:tcPr>
            <w:tcW w:w="8494" w:type="dxa"/>
            <w:shd w:val="clear" w:color="auto" w:fill="0070C0"/>
          </w:tcPr>
          <w:p w14:paraId="53873B9C" w14:textId="77777777" w:rsidR="00CF5C32" w:rsidRPr="00F23FB6" w:rsidRDefault="00CF5C32" w:rsidP="00964F05">
            <w:pPr>
              <w:spacing w:after="0" w:line="276" w:lineRule="auto"/>
              <w:jc w:val="center"/>
              <w:rPr>
                <w:rFonts w:ascii="Verdana Pro" w:hAnsi="Verdana Pro" w:cs="Arial"/>
                <w:b/>
                <w:b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 w:cs="Arial"/>
                <w:b/>
                <w:bCs/>
                <w:color w:val="FFFFFF"/>
                <w:sz w:val="28"/>
                <w:szCs w:val="28"/>
              </w:rPr>
              <w:lastRenderedPageBreak/>
              <w:t>12,00 h. Conversatorio.</w:t>
            </w:r>
          </w:p>
        </w:tc>
      </w:tr>
      <w:tr w:rsidR="00772421" w:rsidRPr="00F23FB6" w14:paraId="17CE10EA" w14:textId="77777777" w:rsidTr="00772421">
        <w:tc>
          <w:tcPr>
            <w:tcW w:w="8494" w:type="dxa"/>
            <w:shd w:val="clear" w:color="auto" w:fill="0070C0"/>
          </w:tcPr>
          <w:p w14:paraId="528C7997" w14:textId="77777777" w:rsidR="00CF5C32" w:rsidRPr="00F23FB6" w:rsidRDefault="00CF5C32" w:rsidP="00964F05">
            <w:pPr>
              <w:spacing w:after="0" w:line="276" w:lineRule="auto"/>
              <w:jc w:val="center"/>
              <w:rPr>
                <w:rFonts w:ascii="Verdana Pro" w:hAnsi="Verdana Pro" w:cs="Arial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 w:cs="Arial"/>
                <w:b/>
                <w:bCs/>
                <w:i/>
                <w:iCs/>
                <w:color w:val="FFFFFF"/>
                <w:sz w:val="28"/>
                <w:szCs w:val="28"/>
              </w:rPr>
              <w:t>El diálogo civil como palanca de las políticas públicas de discapacidad</w:t>
            </w:r>
          </w:p>
        </w:tc>
      </w:tr>
    </w:tbl>
    <w:p w14:paraId="23DE523C" w14:textId="77777777" w:rsidR="00EB575E" w:rsidRDefault="00EB575E" w:rsidP="004A0E49">
      <w:pPr>
        <w:spacing w:line="276" w:lineRule="auto"/>
        <w:jc w:val="both"/>
        <w:rPr>
          <w:rFonts w:ascii="Verdana Pro" w:hAnsi="Verdana Pro" w:cs="Arial"/>
          <w:sz w:val="24"/>
          <w:szCs w:val="24"/>
          <w:u w:val="single"/>
        </w:rPr>
      </w:pPr>
    </w:p>
    <w:p w14:paraId="59191E11" w14:textId="77777777" w:rsidR="001E2766" w:rsidRPr="00CF5C32" w:rsidRDefault="001E2766" w:rsidP="004A0E49">
      <w:pPr>
        <w:spacing w:line="276" w:lineRule="auto"/>
        <w:jc w:val="both"/>
        <w:rPr>
          <w:rFonts w:ascii="Verdana Pro" w:hAnsi="Verdana Pro" w:cs="Arial"/>
          <w:sz w:val="24"/>
          <w:szCs w:val="24"/>
          <w:u w:val="single"/>
        </w:rPr>
      </w:pPr>
      <w:r w:rsidRPr="00CF5C32">
        <w:rPr>
          <w:rFonts w:ascii="Verdana Pro" w:hAnsi="Verdana Pro" w:cs="Arial"/>
          <w:sz w:val="24"/>
          <w:szCs w:val="24"/>
          <w:u w:val="single"/>
        </w:rPr>
        <w:t>Modera:</w:t>
      </w:r>
    </w:p>
    <w:p w14:paraId="48BA68DF" w14:textId="77777777" w:rsidR="00422736" w:rsidRPr="00772421" w:rsidRDefault="00422736" w:rsidP="004A0E4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  <w:r w:rsidRPr="00772421">
        <w:rPr>
          <w:rFonts w:ascii="Verdana Pro" w:hAnsi="Verdana Pro" w:cs="Arial"/>
          <w:sz w:val="24"/>
          <w:szCs w:val="24"/>
        </w:rPr>
        <w:t>Amalia Diéguez</w:t>
      </w:r>
      <w:r w:rsidR="000E0574">
        <w:rPr>
          <w:rFonts w:ascii="Verdana Pro" w:hAnsi="Verdana Pro" w:cs="Arial"/>
          <w:sz w:val="24"/>
          <w:szCs w:val="24"/>
        </w:rPr>
        <w:t xml:space="preserve"> Ramírez</w:t>
      </w:r>
      <w:r w:rsidR="00772421" w:rsidRPr="00772421">
        <w:rPr>
          <w:rFonts w:ascii="Verdana Pro" w:hAnsi="Verdana Pro" w:cs="Arial"/>
          <w:sz w:val="24"/>
          <w:szCs w:val="24"/>
        </w:rPr>
        <w:t xml:space="preserve">, </w:t>
      </w:r>
      <w:r w:rsidRPr="00772421">
        <w:rPr>
          <w:rFonts w:ascii="Verdana Pro" w:hAnsi="Verdana Pro" w:cs="Arial"/>
          <w:i/>
          <w:iCs/>
          <w:sz w:val="24"/>
          <w:szCs w:val="24"/>
        </w:rPr>
        <w:t>Miembro de CERMI CV, Patrona de la Fundación CERMI Mujeres</w:t>
      </w:r>
    </w:p>
    <w:p w14:paraId="7F0D1D78" w14:textId="77777777" w:rsidR="001E2766" w:rsidRPr="00CF5C32" w:rsidRDefault="001E2766" w:rsidP="004A0E49">
      <w:pPr>
        <w:spacing w:line="276" w:lineRule="auto"/>
        <w:jc w:val="both"/>
        <w:rPr>
          <w:rFonts w:ascii="Verdana Pro" w:hAnsi="Verdana Pro" w:cs="Arial"/>
          <w:sz w:val="24"/>
          <w:szCs w:val="24"/>
          <w:u w:val="single"/>
        </w:rPr>
      </w:pPr>
      <w:r w:rsidRPr="00CF5C32">
        <w:rPr>
          <w:rFonts w:ascii="Verdana Pro" w:hAnsi="Verdana Pro" w:cs="Arial"/>
          <w:sz w:val="24"/>
          <w:szCs w:val="24"/>
          <w:u w:val="single"/>
        </w:rPr>
        <w:t>Participan:</w:t>
      </w:r>
    </w:p>
    <w:p w14:paraId="36B4FCCB" w14:textId="77777777" w:rsidR="001E2766" w:rsidRDefault="001E2766" w:rsidP="004A0E4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  <w:r w:rsidRPr="00772421">
        <w:rPr>
          <w:rFonts w:ascii="Verdana Pro" w:hAnsi="Verdana Pro" w:cs="Arial"/>
          <w:sz w:val="24"/>
          <w:szCs w:val="24"/>
        </w:rPr>
        <w:t>Daniel Aníbal García Diego</w:t>
      </w:r>
      <w:r w:rsidR="00772421" w:rsidRPr="00772421">
        <w:rPr>
          <w:rFonts w:ascii="Verdana Pro" w:hAnsi="Verdana Pro" w:cs="Arial"/>
          <w:sz w:val="24"/>
          <w:szCs w:val="24"/>
        </w:rPr>
        <w:t xml:space="preserve">, </w:t>
      </w:r>
      <w:r w:rsidRPr="00772421">
        <w:rPr>
          <w:rFonts w:ascii="Verdana Pro" w:hAnsi="Verdana Pro" w:cs="Arial"/>
          <w:i/>
          <w:iCs/>
          <w:sz w:val="24"/>
          <w:szCs w:val="24"/>
        </w:rPr>
        <w:t>COCEMFE</w:t>
      </w:r>
      <w:r w:rsidR="004B0968">
        <w:rPr>
          <w:rFonts w:ascii="Verdana Pro" w:hAnsi="Verdana Pro" w:cs="Arial"/>
          <w:i/>
          <w:iCs/>
          <w:sz w:val="24"/>
          <w:szCs w:val="24"/>
        </w:rPr>
        <w:t>.</w:t>
      </w:r>
    </w:p>
    <w:p w14:paraId="722A927C" w14:textId="77777777" w:rsidR="001E2766" w:rsidRDefault="001E2766" w:rsidP="004A0E4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  <w:r w:rsidRPr="00772421">
        <w:rPr>
          <w:rFonts w:ascii="Verdana Pro" w:hAnsi="Verdana Pro" w:cs="Arial"/>
          <w:sz w:val="24"/>
          <w:szCs w:val="24"/>
        </w:rPr>
        <w:t>Jaime Alejandre</w:t>
      </w:r>
      <w:r w:rsidR="00A13BFD">
        <w:rPr>
          <w:rFonts w:ascii="Verdana Pro" w:hAnsi="Verdana Pro" w:cs="Arial"/>
          <w:sz w:val="24"/>
          <w:szCs w:val="24"/>
        </w:rPr>
        <w:t xml:space="preserve"> Martínez</w:t>
      </w:r>
      <w:r w:rsidR="00772421" w:rsidRPr="00772421">
        <w:rPr>
          <w:rFonts w:ascii="Verdana Pro" w:hAnsi="Verdana Pro" w:cs="Arial"/>
          <w:sz w:val="24"/>
          <w:szCs w:val="24"/>
        </w:rPr>
        <w:t xml:space="preserve">, </w:t>
      </w:r>
      <w:r w:rsidRPr="00772421">
        <w:rPr>
          <w:rFonts w:ascii="Verdana Pro" w:hAnsi="Verdana Pro" w:cs="Arial"/>
          <w:i/>
          <w:iCs/>
          <w:sz w:val="24"/>
          <w:szCs w:val="24"/>
        </w:rPr>
        <w:t xml:space="preserve">Exdirector general de </w:t>
      </w:r>
      <w:r w:rsidR="00422736" w:rsidRPr="00772421">
        <w:rPr>
          <w:rFonts w:ascii="Verdana Pro" w:hAnsi="Verdana Pro" w:cs="Arial"/>
          <w:i/>
          <w:iCs/>
          <w:sz w:val="24"/>
          <w:szCs w:val="24"/>
        </w:rPr>
        <w:t>C</w:t>
      </w:r>
      <w:r w:rsidRPr="00772421">
        <w:rPr>
          <w:rFonts w:ascii="Verdana Pro" w:hAnsi="Verdana Pro" w:cs="Arial"/>
          <w:i/>
          <w:iCs/>
          <w:sz w:val="24"/>
          <w:szCs w:val="24"/>
        </w:rPr>
        <w:t>oordinación de políticas sectoriales de discapacidad del Gobierno de España</w:t>
      </w:r>
      <w:r w:rsidR="004B0968">
        <w:rPr>
          <w:rFonts w:ascii="Verdana Pro" w:hAnsi="Verdana Pro" w:cs="Arial"/>
          <w:i/>
          <w:iCs/>
          <w:sz w:val="24"/>
          <w:szCs w:val="24"/>
        </w:rPr>
        <w:t>.</w:t>
      </w:r>
    </w:p>
    <w:p w14:paraId="3ACE6A8E" w14:textId="77777777" w:rsidR="00422736" w:rsidRDefault="00422736" w:rsidP="004A0E4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  <w:r w:rsidRPr="00772421">
        <w:rPr>
          <w:rFonts w:ascii="Verdana Pro" w:hAnsi="Verdana Pro" w:cs="Arial"/>
          <w:sz w:val="24"/>
          <w:szCs w:val="24"/>
        </w:rPr>
        <w:t>Mar</w:t>
      </w:r>
      <w:r w:rsidR="00772421" w:rsidRPr="00772421">
        <w:rPr>
          <w:rFonts w:ascii="Verdana Pro" w:hAnsi="Verdana Pro" w:cs="Arial"/>
          <w:sz w:val="24"/>
          <w:szCs w:val="24"/>
        </w:rPr>
        <w:t>ía</w:t>
      </w:r>
      <w:r w:rsidRPr="00772421">
        <w:rPr>
          <w:rFonts w:ascii="Verdana Pro" w:hAnsi="Verdana Pro" w:cs="Arial"/>
          <w:sz w:val="24"/>
          <w:szCs w:val="24"/>
        </w:rPr>
        <w:t xml:space="preserve"> Luz Sanz</w:t>
      </w:r>
      <w:r w:rsidR="004B0968">
        <w:rPr>
          <w:rFonts w:ascii="Verdana Pro" w:hAnsi="Verdana Pro" w:cs="Arial"/>
          <w:sz w:val="24"/>
          <w:szCs w:val="24"/>
        </w:rPr>
        <w:t xml:space="preserve"> Escudero</w:t>
      </w:r>
      <w:r w:rsidR="00772421" w:rsidRPr="00772421">
        <w:rPr>
          <w:rFonts w:ascii="Verdana Pro" w:hAnsi="Verdana Pro" w:cs="Arial"/>
          <w:sz w:val="24"/>
          <w:szCs w:val="24"/>
        </w:rPr>
        <w:t xml:space="preserve">, </w:t>
      </w:r>
      <w:r w:rsidRPr="00772421">
        <w:rPr>
          <w:rFonts w:ascii="Verdana Pro" w:hAnsi="Verdana Pro" w:cs="Arial"/>
          <w:i/>
          <w:iCs/>
          <w:sz w:val="24"/>
          <w:szCs w:val="24"/>
        </w:rPr>
        <w:t>Presidenta del CERMI Navarra (CERMIN)</w:t>
      </w:r>
      <w:r w:rsidR="004B0968">
        <w:rPr>
          <w:rFonts w:ascii="Verdana Pro" w:hAnsi="Verdana Pro" w:cs="Arial"/>
          <w:i/>
          <w:iCs/>
          <w:sz w:val="24"/>
          <w:szCs w:val="24"/>
        </w:rPr>
        <w:t>.</w:t>
      </w:r>
    </w:p>
    <w:p w14:paraId="0C86DAB7" w14:textId="77777777" w:rsidR="00422736" w:rsidRDefault="00422736" w:rsidP="004A0E4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  <w:r w:rsidRPr="00772421">
        <w:rPr>
          <w:rFonts w:ascii="Verdana Pro" w:hAnsi="Verdana Pro" w:cs="Arial"/>
          <w:sz w:val="24"/>
          <w:szCs w:val="24"/>
        </w:rPr>
        <w:t>Mariano Casado</w:t>
      </w:r>
      <w:r w:rsidR="00060E15">
        <w:rPr>
          <w:rFonts w:ascii="Verdana Pro" w:hAnsi="Verdana Pro" w:cs="Arial"/>
          <w:sz w:val="24"/>
          <w:szCs w:val="24"/>
        </w:rPr>
        <w:t xml:space="preserve"> Sierra</w:t>
      </w:r>
      <w:r w:rsidR="00772421" w:rsidRPr="00772421">
        <w:rPr>
          <w:rFonts w:ascii="Verdana Pro" w:hAnsi="Verdana Pro" w:cs="Arial"/>
          <w:sz w:val="24"/>
          <w:szCs w:val="24"/>
        </w:rPr>
        <w:t xml:space="preserve">, </w:t>
      </w:r>
      <w:r w:rsidRPr="00772421">
        <w:rPr>
          <w:rFonts w:ascii="Verdana Pro" w:hAnsi="Verdana Pro" w:cs="Arial"/>
          <w:i/>
          <w:iCs/>
          <w:sz w:val="24"/>
          <w:szCs w:val="24"/>
        </w:rPr>
        <w:t>Presidente de Plena Inclusión Madrid</w:t>
      </w:r>
      <w:r w:rsidR="004B0968">
        <w:rPr>
          <w:rFonts w:ascii="Verdana Pro" w:hAnsi="Verdana Pro" w:cs="Arial"/>
          <w:i/>
          <w:iCs/>
          <w:sz w:val="24"/>
          <w:szCs w:val="24"/>
        </w:rPr>
        <w:t>.</w:t>
      </w:r>
    </w:p>
    <w:p w14:paraId="0658E5FF" w14:textId="77777777" w:rsidR="00234C38" w:rsidRPr="00772421" w:rsidRDefault="00234C38" w:rsidP="004A0E49">
      <w:pPr>
        <w:pStyle w:val="Prrafodelista"/>
        <w:numPr>
          <w:ilvl w:val="0"/>
          <w:numId w:val="1"/>
        </w:numPr>
        <w:spacing w:line="276" w:lineRule="auto"/>
        <w:rPr>
          <w:rFonts w:ascii="Verdana Pro" w:hAnsi="Verdana Pro"/>
          <w:i/>
          <w:iCs/>
          <w:sz w:val="24"/>
          <w:szCs w:val="24"/>
        </w:rPr>
      </w:pPr>
      <w:r w:rsidRPr="00772421">
        <w:rPr>
          <w:rFonts w:ascii="Verdana Pro" w:hAnsi="Verdana Pro"/>
          <w:sz w:val="24"/>
          <w:szCs w:val="24"/>
        </w:rPr>
        <w:t>Carolina Galiana Sanchís</w:t>
      </w:r>
      <w:r w:rsidR="00772421" w:rsidRPr="00772421">
        <w:rPr>
          <w:rFonts w:ascii="Verdana Pro" w:hAnsi="Verdana Pro"/>
          <w:sz w:val="24"/>
          <w:szCs w:val="24"/>
        </w:rPr>
        <w:t xml:space="preserve">, </w:t>
      </w:r>
      <w:r w:rsidRPr="00772421">
        <w:rPr>
          <w:rFonts w:ascii="Verdana Pro" w:hAnsi="Verdana Pro"/>
          <w:i/>
          <w:iCs/>
          <w:sz w:val="24"/>
          <w:szCs w:val="24"/>
        </w:rPr>
        <w:t>Presidenta de FESORD CV</w:t>
      </w:r>
      <w:r w:rsidR="004B0968">
        <w:rPr>
          <w:rFonts w:ascii="Verdana Pro" w:hAnsi="Verdana Pro"/>
          <w:i/>
          <w:iCs/>
          <w:sz w:val="24"/>
          <w:szCs w:val="24"/>
        </w:rPr>
        <w:t>.</w:t>
      </w:r>
    </w:p>
    <w:p w14:paraId="52E56223" w14:textId="77777777" w:rsidR="00234C38" w:rsidRPr="00234C38" w:rsidRDefault="00234C38" w:rsidP="00234C38">
      <w:pPr>
        <w:pStyle w:val="Prrafodelista"/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</w:p>
    <w:p w14:paraId="07547A01" w14:textId="77777777" w:rsidR="006D2829" w:rsidRPr="00CF5C32" w:rsidRDefault="006D2829" w:rsidP="00CF5C32">
      <w:pPr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772421" w:rsidRPr="00F23FB6" w14:paraId="470F28D9" w14:textId="77777777" w:rsidTr="00772421">
        <w:tc>
          <w:tcPr>
            <w:tcW w:w="8494" w:type="dxa"/>
            <w:shd w:val="clear" w:color="auto" w:fill="0070C0"/>
          </w:tcPr>
          <w:p w14:paraId="084F03E7" w14:textId="77777777" w:rsidR="00CF5C32" w:rsidRPr="00F23FB6" w:rsidRDefault="00CF5C32" w:rsidP="00964F05">
            <w:pPr>
              <w:spacing w:after="0" w:line="276" w:lineRule="auto"/>
              <w:jc w:val="center"/>
              <w:rPr>
                <w:rFonts w:ascii="Verdana Pro" w:hAnsi="Verdana Pro" w:cs="Arial"/>
                <w:b/>
                <w:b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 w:cs="Arial"/>
                <w:b/>
                <w:bCs/>
                <w:color w:val="FFFFFF"/>
                <w:sz w:val="28"/>
                <w:szCs w:val="28"/>
              </w:rPr>
              <w:t>13,00 h. Ponencia.</w:t>
            </w:r>
          </w:p>
        </w:tc>
      </w:tr>
      <w:tr w:rsidR="00772421" w:rsidRPr="00F23FB6" w14:paraId="6800D3E3" w14:textId="77777777" w:rsidTr="00772421">
        <w:tc>
          <w:tcPr>
            <w:tcW w:w="8494" w:type="dxa"/>
            <w:shd w:val="clear" w:color="auto" w:fill="0070C0"/>
          </w:tcPr>
          <w:p w14:paraId="1EC34FDD" w14:textId="5FFC482B" w:rsidR="00CF5C32" w:rsidRPr="00F23FB6" w:rsidRDefault="002B6EB8" w:rsidP="00964F05">
            <w:pPr>
              <w:spacing w:after="0" w:line="276" w:lineRule="auto"/>
              <w:jc w:val="center"/>
              <w:rPr>
                <w:rFonts w:ascii="Verdana Pro" w:hAnsi="Verdana Pro" w:cs="Arial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2B6EB8">
              <w:rPr>
                <w:rFonts w:ascii="Verdana Pro" w:hAnsi="Verdana Pro" w:cs="Arial"/>
                <w:b/>
                <w:bCs/>
                <w:i/>
                <w:iCs/>
                <w:color w:val="FFFFFF"/>
                <w:sz w:val="28"/>
                <w:szCs w:val="28"/>
              </w:rPr>
              <w:t xml:space="preserve">El Ministerio Fiscal, sus funciones de defensa </w:t>
            </w:r>
            <w:r w:rsidR="00964F05" w:rsidRPr="002B6EB8">
              <w:rPr>
                <w:rFonts w:ascii="Verdana Pro" w:hAnsi="Verdana Pro" w:cs="Arial"/>
                <w:b/>
                <w:bCs/>
                <w:i/>
                <w:iCs/>
                <w:color w:val="FFFFFF"/>
                <w:sz w:val="28"/>
                <w:szCs w:val="28"/>
              </w:rPr>
              <w:t>de los</w:t>
            </w:r>
            <w:r w:rsidRPr="002B6EB8">
              <w:rPr>
                <w:rFonts w:ascii="Verdana Pro" w:hAnsi="Verdana Pro" w:cs="Arial"/>
                <w:b/>
                <w:bCs/>
                <w:i/>
                <w:iCs/>
                <w:color w:val="FFFFFF"/>
                <w:sz w:val="28"/>
                <w:szCs w:val="28"/>
              </w:rPr>
              <w:t xml:space="preserve"> derechos de las personas con discapacidad y su repercusión en el control de las políticas públicas</w:t>
            </w:r>
          </w:p>
        </w:tc>
      </w:tr>
    </w:tbl>
    <w:p w14:paraId="5043CB0F" w14:textId="77777777" w:rsidR="00EB575E" w:rsidRDefault="00EB575E" w:rsidP="00CF5C32">
      <w:pPr>
        <w:spacing w:line="276" w:lineRule="auto"/>
        <w:jc w:val="both"/>
        <w:rPr>
          <w:rFonts w:ascii="Verdana Pro" w:hAnsi="Verdana Pro" w:cs="Arial"/>
          <w:sz w:val="24"/>
          <w:szCs w:val="24"/>
        </w:rPr>
      </w:pPr>
    </w:p>
    <w:p w14:paraId="021CDD4C" w14:textId="77777777" w:rsidR="006D2829" w:rsidRPr="00772421" w:rsidRDefault="0099057E" w:rsidP="00F23F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  <w:r w:rsidRPr="00772421">
        <w:rPr>
          <w:rFonts w:ascii="Verdana Pro" w:hAnsi="Verdana Pro" w:cs="Arial"/>
          <w:sz w:val="24"/>
          <w:szCs w:val="24"/>
        </w:rPr>
        <w:t>María José S</w:t>
      </w:r>
      <w:r w:rsidR="00571DDE">
        <w:rPr>
          <w:rFonts w:ascii="Verdana Pro" w:hAnsi="Verdana Pro" w:cs="Arial"/>
          <w:sz w:val="24"/>
          <w:szCs w:val="24"/>
        </w:rPr>
        <w:t>e</w:t>
      </w:r>
      <w:r w:rsidRPr="00772421">
        <w:rPr>
          <w:rFonts w:ascii="Verdana Pro" w:hAnsi="Verdana Pro" w:cs="Arial"/>
          <w:sz w:val="24"/>
          <w:szCs w:val="24"/>
        </w:rPr>
        <w:t>garra Crespo</w:t>
      </w:r>
      <w:r w:rsidR="00772421" w:rsidRPr="00772421">
        <w:rPr>
          <w:rFonts w:ascii="Verdana Pro" w:hAnsi="Verdana Pro" w:cs="Arial"/>
          <w:sz w:val="24"/>
          <w:szCs w:val="24"/>
        </w:rPr>
        <w:t xml:space="preserve">, </w:t>
      </w:r>
      <w:r w:rsidRPr="00772421">
        <w:rPr>
          <w:rFonts w:ascii="Verdana Pro" w:hAnsi="Verdana Pro" w:cs="Arial"/>
          <w:i/>
          <w:iCs/>
          <w:sz w:val="24"/>
          <w:szCs w:val="24"/>
        </w:rPr>
        <w:t>Fiscal de Sala Coordinadora de los servicios especializados de atención a personas con discapacidad y Mayores</w:t>
      </w:r>
      <w:r w:rsidR="004B0968">
        <w:rPr>
          <w:rFonts w:ascii="Verdana Pro" w:hAnsi="Verdana Pro" w:cs="Arial"/>
          <w:i/>
          <w:iCs/>
          <w:sz w:val="24"/>
          <w:szCs w:val="24"/>
        </w:rPr>
        <w:t>.</w:t>
      </w:r>
    </w:p>
    <w:p w14:paraId="07459315" w14:textId="77777777" w:rsidR="00742D4C" w:rsidRPr="00CF5C32" w:rsidRDefault="00742D4C" w:rsidP="00CF5C32">
      <w:pPr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</w:p>
    <w:tbl>
      <w:tblPr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8494"/>
      </w:tblGrid>
      <w:tr w:rsidR="00772421" w:rsidRPr="00F23FB6" w14:paraId="327B0D23" w14:textId="77777777" w:rsidTr="00772421">
        <w:tc>
          <w:tcPr>
            <w:tcW w:w="8494" w:type="dxa"/>
            <w:shd w:val="clear" w:color="auto" w:fill="0070C0"/>
          </w:tcPr>
          <w:p w14:paraId="1AF0BE4D" w14:textId="77777777" w:rsidR="00CF5C32" w:rsidRPr="00F23FB6" w:rsidRDefault="00CF5C32" w:rsidP="00964F05">
            <w:pPr>
              <w:spacing w:after="0" w:line="276" w:lineRule="auto"/>
              <w:jc w:val="center"/>
              <w:rPr>
                <w:rFonts w:ascii="Verdana Pro" w:hAnsi="Verdana Pro" w:cs="Arial"/>
                <w:b/>
                <w:b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 w:cs="Arial"/>
                <w:b/>
                <w:bCs/>
                <w:color w:val="FFFFFF"/>
                <w:sz w:val="28"/>
                <w:szCs w:val="28"/>
              </w:rPr>
              <w:t>13,30 h. Ponencia.</w:t>
            </w:r>
          </w:p>
        </w:tc>
      </w:tr>
      <w:tr w:rsidR="00772421" w:rsidRPr="00F23FB6" w14:paraId="247CFC08" w14:textId="77777777" w:rsidTr="00772421">
        <w:tc>
          <w:tcPr>
            <w:tcW w:w="8494" w:type="dxa"/>
            <w:shd w:val="clear" w:color="auto" w:fill="0070C0"/>
          </w:tcPr>
          <w:p w14:paraId="5CCC6A91" w14:textId="77777777" w:rsidR="00CF5C32" w:rsidRPr="00F23FB6" w:rsidRDefault="00CF5C32" w:rsidP="00964F05">
            <w:pPr>
              <w:spacing w:after="0" w:line="276" w:lineRule="auto"/>
              <w:jc w:val="center"/>
              <w:rPr>
                <w:rFonts w:ascii="Verdana Pro" w:hAnsi="Verdana Pro" w:cs="Arial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 w:cs="Arial"/>
                <w:b/>
                <w:bCs/>
                <w:i/>
                <w:iCs/>
                <w:color w:val="FFFFFF"/>
                <w:sz w:val="28"/>
                <w:szCs w:val="28"/>
              </w:rPr>
              <w:t>Alineación de las políticas públicas de discapacidad con los mandatos de derechos humanos: Condicionalidad de la Convención de la ONU de 2006</w:t>
            </w:r>
          </w:p>
        </w:tc>
      </w:tr>
    </w:tbl>
    <w:p w14:paraId="6537F28F" w14:textId="77777777" w:rsidR="00CF5C32" w:rsidRPr="00CF5C32" w:rsidRDefault="00CF5C32" w:rsidP="00CF5C32">
      <w:pPr>
        <w:spacing w:line="276" w:lineRule="auto"/>
        <w:rPr>
          <w:rFonts w:ascii="Verdana Pro" w:hAnsi="Verdana Pro" w:cs="Arial"/>
          <w:sz w:val="24"/>
          <w:szCs w:val="24"/>
        </w:rPr>
      </w:pPr>
    </w:p>
    <w:p w14:paraId="20DA08ED" w14:textId="77777777" w:rsidR="00EB575E" w:rsidRPr="00772421" w:rsidRDefault="00516E42" w:rsidP="00F23F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  <w:r w:rsidRPr="00772421">
        <w:rPr>
          <w:rFonts w:ascii="Verdana Pro" w:hAnsi="Verdana Pro" w:cs="Arial"/>
          <w:sz w:val="24"/>
          <w:szCs w:val="24"/>
        </w:rPr>
        <w:t>Antonio-Luis Martínez-Pujalte López</w:t>
      </w:r>
      <w:r w:rsidR="00772421" w:rsidRPr="00772421">
        <w:rPr>
          <w:rFonts w:ascii="Verdana Pro" w:hAnsi="Verdana Pro" w:cs="Arial"/>
          <w:sz w:val="24"/>
          <w:szCs w:val="24"/>
        </w:rPr>
        <w:t xml:space="preserve">, </w:t>
      </w:r>
      <w:r w:rsidRPr="00772421">
        <w:rPr>
          <w:rFonts w:ascii="Verdana Pro" w:hAnsi="Verdana Pro" w:cs="Arial"/>
          <w:i/>
          <w:iCs/>
          <w:sz w:val="24"/>
          <w:szCs w:val="24"/>
        </w:rPr>
        <w:t>Doctor en Derecho</w:t>
      </w:r>
      <w:r w:rsidR="00772421" w:rsidRPr="00772421">
        <w:rPr>
          <w:rFonts w:ascii="Verdana Pro" w:hAnsi="Verdana Pro" w:cs="Arial"/>
          <w:i/>
          <w:iCs/>
          <w:sz w:val="24"/>
          <w:szCs w:val="24"/>
        </w:rPr>
        <w:t xml:space="preserve">, </w:t>
      </w:r>
      <w:r w:rsidRPr="00772421">
        <w:rPr>
          <w:rFonts w:ascii="Verdana Pro" w:hAnsi="Verdana Pro" w:cs="Arial"/>
          <w:i/>
          <w:iCs/>
          <w:sz w:val="24"/>
          <w:szCs w:val="24"/>
        </w:rPr>
        <w:t>Profesor Titular de Filosofía del Derecho de la Universidad Miguel Hernández de Elche</w:t>
      </w:r>
      <w:r w:rsidR="00772421" w:rsidRPr="00772421">
        <w:rPr>
          <w:rFonts w:ascii="Verdana Pro" w:hAnsi="Verdana Pro" w:cs="Arial"/>
          <w:i/>
          <w:iCs/>
          <w:sz w:val="24"/>
          <w:szCs w:val="24"/>
        </w:rPr>
        <w:t xml:space="preserve">. </w:t>
      </w:r>
      <w:r w:rsidRPr="00772421">
        <w:rPr>
          <w:rFonts w:ascii="Verdana Pro" w:hAnsi="Verdana Pro" w:cs="Arial"/>
          <w:i/>
          <w:iCs/>
          <w:sz w:val="24"/>
          <w:szCs w:val="24"/>
        </w:rPr>
        <w:t>Patrono de la Fundación Derecho y Discapacidad</w:t>
      </w:r>
      <w:r w:rsidR="004B0968">
        <w:rPr>
          <w:rFonts w:ascii="Verdana Pro" w:hAnsi="Verdana Pro" w:cs="Arial"/>
          <w:i/>
          <w:iCs/>
          <w:sz w:val="24"/>
          <w:szCs w:val="24"/>
        </w:rPr>
        <w:t>.</w:t>
      </w:r>
    </w:p>
    <w:p w14:paraId="6DFB9E20" w14:textId="77777777" w:rsidR="008C1700" w:rsidRPr="00CF5C32" w:rsidRDefault="008C1700" w:rsidP="00CF5C32">
      <w:pPr>
        <w:spacing w:line="276" w:lineRule="auto"/>
        <w:rPr>
          <w:rFonts w:ascii="Verdana Pro" w:hAnsi="Verdana Pro" w:cs="Arial"/>
          <w:i/>
          <w:iCs/>
          <w:sz w:val="24"/>
          <w:szCs w:val="24"/>
        </w:rPr>
      </w:pPr>
    </w:p>
    <w:tbl>
      <w:tblPr>
        <w:tblW w:w="0" w:type="auto"/>
        <w:shd w:val="clear" w:color="auto" w:fill="FF6600"/>
        <w:tblLook w:val="04A0" w:firstRow="1" w:lastRow="0" w:firstColumn="1" w:lastColumn="0" w:noHBand="0" w:noVBand="1"/>
      </w:tblPr>
      <w:tblGrid>
        <w:gridCol w:w="8494"/>
      </w:tblGrid>
      <w:tr w:rsidR="00772421" w:rsidRPr="00F23FB6" w14:paraId="1552DADC" w14:textId="77777777" w:rsidTr="00772421">
        <w:tc>
          <w:tcPr>
            <w:tcW w:w="8494" w:type="dxa"/>
            <w:shd w:val="clear" w:color="auto" w:fill="FF6600"/>
          </w:tcPr>
          <w:p w14:paraId="76454BBC" w14:textId="77777777" w:rsidR="008C1700" w:rsidRPr="00F23FB6" w:rsidRDefault="008C1700" w:rsidP="00B65F71">
            <w:pPr>
              <w:spacing w:after="0" w:line="276" w:lineRule="auto"/>
              <w:jc w:val="center"/>
              <w:rPr>
                <w:rFonts w:ascii="Verdana Pro" w:hAnsi="Verdana Pro"/>
                <w:b/>
                <w:bCs/>
                <w:color w:val="FFFFFF"/>
                <w:sz w:val="24"/>
                <w:szCs w:val="24"/>
              </w:rPr>
            </w:pPr>
            <w:r w:rsidRPr="00F23FB6">
              <w:rPr>
                <w:rFonts w:ascii="Verdana Pro" w:hAnsi="Verdana Pro"/>
                <w:b/>
                <w:bCs/>
                <w:color w:val="FFFFFF"/>
                <w:sz w:val="24"/>
                <w:szCs w:val="24"/>
              </w:rPr>
              <w:t>14,15 h. Pausa almuerzo.</w:t>
            </w:r>
          </w:p>
        </w:tc>
      </w:tr>
    </w:tbl>
    <w:p w14:paraId="70DF9E56" w14:textId="6C6993C0" w:rsidR="00EB575E" w:rsidRDefault="00EB575E" w:rsidP="00CF5C32">
      <w:pPr>
        <w:spacing w:line="276" w:lineRule="auto"/>
        <w:rPr>
          <w:rFonts w:ascii="Verdana Pro" w:hAnsi="Verdana Pro"/>
          <w:b/>
          <w:bCs/>
          <w:sz w:val="24"/>
          <w:szCs w:val="24"/>
        </w:rPr>
      </w:pPr>
    </w:p>
    <w:p w14:paraId="29562FCD" w14:textId="77777777" w:rsidR="00964F05" w:rsidRPr="00CF5C32" w:rsidRDefault="00964F05" w:rsidP="00CF5C32">
      <w:pPr>
        <w:spacing w:line="276" w:lineRule="auto"/>
        <w:rPr>
          <w:rFonts w:ascii="Verdana Pro" w:hAnsi="Verdana Pro"/>
          <w:b/>
          <w:bCs/>
          <w:sz w:val="24"/>
          <w:szCs w:val="24"/>
        </w:rPr>
      </w:pPr>
    </w:p>
    <w:tbl>
      <w:tblPr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8494"/>
      </w:tblGrid>
      <w:tr w:rsidR="00772421" w:rsidRPr="00F23FB6" w14:paraId="2BE6D6AE" w14:textId="77777777" w:rsidTr="00772421">
        <w:tc>
          <w:tcPr>
            <w:tcW w:w="8494" w:type="dxa"/>
            <w:shd w:val="clear" w:color="auto" w:fill="0070C0"/>
          </w:tcPr>
          <w:p w14:paraId="218AFC5C" w14:textId="297CE9AB" w:rsidR="00CF5C32" w:rsidRPr="00F23FB6" w:rsidRDefault="00CF5C32" w:rsidP="00964F05">
            <w:pPr>
              <w:spacing w:after="0" w:line="276" w:lineRule="auto"/>
              <w:jc w:val="center"/>
              <w:rPr>
                <w:rFonts w:ascii="Verdana Pro" w:hAnsi="Verdana Pro"/>
                <w:b/>
                <w:b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/>
                <w:b/>
                <w:bCs/>
                <w:color w:val="FFFFFF"/>
                <w:sz w:val="28"/>
                <w:szCs w:val="28"/>
              </w:rPr>
              <w:t>16,00 h. Conversatorio.</w:t>
            </w:r>
          </w:p>
        </w:tc>
      </w:tr>
      <w:tr w:rsidR="00772421" w:rsidRPr="00F23FB6" w14:paraId="30BCA256" w14:textId="77777777" w:rsidTr="00772421">
        <w:tc>
          <w:tcPr>
            <w:tcW w:w="8494" w:type="dxa"/>
            <w:shd w:val="clear" w:color="auto" w:fill="0070C0"/>
          </w:tcPr>
          <w:p w14:paraId="189D55FD" w14:textId="77777777" w:rsidR="00CF5C32" w:rsidRPr="00F23FB6" w:rsidRDefault="00CF5C32" w:rsidP="00964F05">
            <w:pPr>
              <w:spacing w:after="0" w:line="276" w:lineRule="auto"/>
              <w:jc w:val="center"/>
              <w:rPr>
                <w:rFonts w:ascii="Verdana Pro" w:hAnsi="Verdana Pro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/>
                <w:b/>
                <w:bCs/>
                <w:i/>
                <w:iCs/>
                <w:color w:val="FFFFFF"/>
                <w:sz w:val="28"/>
                <w:szCs w:val="28"/>
              </w:rPr>
              <w:t>La perspectiva territorial. Políticas públicas de discapacidad en la Comunidad Valenciana</w:t>
            </w:r>
          </w:p>
        </w:tc>
      </w:tr>
    </w:tbl>
    <w:p w14:paraId="44E871BC" w14:textId="77777777" w:rsidR="00234C38" w:rsidRDefault="00234C38" w:rsidP="00CF5C32">
      <w:pPr>
        <w:spacing w:line="276" w:lineRule="auto"/>
        <w:rPr>
          <w:rFonts w:ascii="Verdana Pro" w:hAnsi="Verdana Pro"/>
          <w:sz w:val="24"/>
          <w:szCs w:val="24"/>
          <w:u w:val="single"/>
        </w:rPr>
      </w:pPr>
    </w:p>
    <w:p w14:paraId="2D90ED8E" w14:textId="77777777" w:rsidR="005E222F" w:rsidRPr="00CF5C32" w:rsidRDefault="005E222F" w:rsidP="00CF5C32">
      <w:pPr>
        <w:spacing w:line="276" w:lineRule="auto"/>
        <w:rPr>
          <w:rFonts w:ascii="Verdana Pro" w:hAnsi="Verdana Pro"/>
          <w:sz w:val="24"/>
          <w:szCs w:val="24"/>
          <w:u w:val="single"/>
        </w:rPr>
      </w:pPr>
      <w:r w:rsidRPr="00CF5C32">
        <w:rPr>
          <w:rFonts w:ascii="Verdana Pro" w:hAnsi="Verdana Pro"/>
          <w:sz w:val="24"/>
          <w:szCs w:val="24"/>
          <w:u w:val="single"/>
        </w:rPr>
        <w:t xml:space="preserve">Modera: </w:t>
      </w:r>
    </w:p>
    <w:p w14:paraId="7D35D244" w14:textId="77777777" w:rsidR="005E222F" w:rsidRPr="00772421" w:rsidRDefault="005E222F" w:rsidP="00F23FB6">
      <w:pPr>
        <w:pStyle w:val="Prrafodelista"/>
        <w:numPr>
          <w:ilvl w:val="0"/>
          <w:numId w:val="1"/>
        </w:numPr>
        <w:spacing w:line="276" w:lineRule="auto"/>
        <w:rPr>
          <w:rFonts w:ascii="Verdana Pro" w:hAnsi="Verdana Pro"/>
          <w:i/>
          <w:iCs/>
          <w:sz w:val="24"/>
          <w:szCs w:val="24"/>
        </w:rPr>
      </w:pPr>
      <w:r w:rsidRPr="00772421">
        <w:rPr>
          <w:rFonts w:ascii="Verdana Pro" w:hAnsi="Verdana Pro"/>
          <w:sz w:val="24"/>
          <w:szCs w:val="24"/>
        </w:rPr>
        <w:t>Marian Ferrús Pérez</w:t>
      </w:r>
      <w:r w:rsidR="00772421" w:rsidRPr="00772421">
        <w:rPr>
          <w:rFonts w:ascii="Verdana Pro" w:hAnsi="Verdana Pro"/>
          <w:sz w:val="24"/>
          <w:szCs w:val="24"/>
        </w:rPr>
        <w:t xml:space="preserve">, </w:t>
      </w:r>
      <w:r w:rsidRPr="00772421">
        <w:rPr>
          <w:rFonts w:ascii="Verdana Pro" w:hAnsi="Verdana Pro"/>
          <w:i/>
          <w:iCs/>
          <w:sz w:val="24"/>
          <w:szCs w:val="24"/>
        </w:rPr>
        <w:t>Vicepresidenta del CERMI CV</w:t>
      </w:r>
    </w:p>
    <w:p w14:paraId="193B467E" w14:textId="77777777" w:rsidR="005D5EE2" w:rsidRPr="00CF5C32" w:rsidRDefault="005E222F" w:rsidP="00CF5C32">
      <w:pPr>
        <w:spacing w:line="276" w:lineRule="auto"/>
        <w:rPr>
          <w:rFonts w:ascii="Verdana Pro" w:hAnsi="Verdana Pro"/>
          <w:sz w:val="24"/>
          <w:szCs w:val="24"/>
          <w:u w:val="single"/>
        </w:rPr>
      </w:pPr>
      <w:r w:rsidRPr="00CF5C32">
        <w:rPr>
          <w:rFonts w:ascii="Verdana Pro" w:hAnsi="Verdana Pro"/>
          <w:sz w:val="24"/>
          <w:szCs w:val="24"/>
          <w:u w:val="single"/>
        </w:rPr>
        <w:t>Participan:</w:t>
      </w:r>
    </w:p>
    <w:p w14:paraId="05BAFFF8" w14:textId="77777777" w:rsidR="00D94C4C" w:rsidRDefault="005D5EE2" w:rsidP="00F23FB6">
      <w:pPr>
        <w:pStyle w:val="Prrafodelista"/>
        <w:numPr>
          <w:ilvl w:val="0"/>
          <w:numId w:val="1"/>
        </w:numPr>
        <w:spacing w:line="276" w:lineRule="auto"/>
        <w:rPr>
          <w:rFonts w:ascii="Verdana Pro" w:hAnsi="Verdana Pro"/>
          <w:i/>
          <w:iCs/>
          <w:sz w:val="24"/>
          <w:szCs w:val="24"/>
        </w:rPr>
      </w:pPr>
      <w:r w:rsidRPr="00772421">
        <w:rPr>
          <w:rFonts w:ascii="Verdana Pro" w:hAnsi="Verdana Pro"/>
          <w:sz w:val="24"/>
          <w:szCs w:val="24"/>
        </w:rPr>
        <w:t>María Carmen Jover Pérez Algueña</w:t>
      </w:r>
      <w:r w:rsidR="00772421" w:rsidRPr="00772421">
        <w:rPr>
          <w:rFonts w:ascii="Verdana Pro" w:hAnsi="Verdana Pro"/>
          <w:sz w:val="24"/>
          <w:szCs w:val="24"/>
        </w:rPr>
        <w:t xml:space="preserve">, </w:t>
      </w:r>
      <w:r w:rsidRPr="00772421">
        <w:rPr>
          <w:rFonts w:ascii="Verdana Pro" w:hAnsi="Verdana Pro"/>
          <w:i/>
          <w:iCs/>
          <w:sz w:val="24"/>
          <w:szCs w:val="24"/>
        </w:rPr>
        <w:t>Diputada de Servicios Sociales e Igualdad de la Diputación de Alicante</w:t>
      </w:r>
      <w:r w:rsidR="004B0968">
        <w:rPr>
          <w:rFonts w:ascii="Verdana Pro" w:hAnsi="Verdana Pro"/>
          <w:i/>
          <w:iCs/>
          <w:sz w:val="24"/>
          <w:szCs w:val="24"/>
        </w:rPr>
        <w:t>.</w:t>
      </w:r>
    </w:p>
    <w:p w14:paraId="56F5D1D1" w14:textId="77777777" w:rsidR="00234C38" w:rsidRDefault="00234C38" w:rsidP="00F23FB6">
      <w:pPr>
        <w:pStyle w:val="Prrafodelista"/>
        <w:numPr>
          <w:ilvl w:val="0"/>
          <w:numId w:val="1"/>
        </w:numPr>
        <w:spacing w:line="276" w:lineRule="auto"/>
        <w:rPr>
          <w:rFonts w:ascii="Verdana Pro" w:hAnsi="Verdana Pro"/>
          <w:i/>
          <w:iCs/>
          <w:sz w:val="24"/>
          <w:szCs w:val="24"/>
        </w:rPr>
      </w:pPr>
      <w:r w:rsidRPr="00772421">
        <w:rPr>
          <w:rFonts w:ascii="Verdana Pro" w:hAnsi="Verdana Pro"/>
          <w:sz w:val="24"/>
          <w:szCs w:val="24"/>
        </w:rPr>
        <w:t>Antonio Ruescas</w:t>
      </w:r>
      <w:r w:rsidR="00772421" w:rsidRPr="00772421">
        <w:rPr>
          <w:rFonts w:ascii="Verdana Pro" w:hAnsi="Verdana Pro"/>
          <w:sz w:val="24"/>
          <w:szCs w:val="24"/>
        </w:rPr>
        <w:t xml:space="preserve">, </w:t>
      </w:r>
      <w:r w:rsidRPr="00772421">
        <w:rPr>
          <w:rFonts w:ascii="Verdana Pro" w:hAnsi="Verdana Pro"/>
          <w:i/>
          <w:iCs/>
          <w:sz w:val="24"/>
          <w:szCs w:val="24"/>
        </w:rPr>
        <w:t>Presidente COCEMFE ALICANTE</w:t>
      </w:r>
      <w:r w:rsidR="004B0968">
        <w:rPr>
          <w:rFonts w:ascii="Verdana Pro" w:hAnsi="Verdana Pro"/>
          <w:i/>
          <w:iCs/>
          <w:sz w:val="24"/>
          <w:szCs w:val="24"/>
        </w:rPr>
        <w:t>.</w:t>
      </w:r>
    </w:p>
    <w:p w14:paraId="6AEE386E" w14:textId="77777777" w:rsidR="00234C38" w:rsidRDefault="005D5EE2" w:rsidP="00F23FB6">
      <w:pPr>
        <w:pStyle w:val="Prrafodelista"/>
        <w:numPr>
          <w:ilvl w:val="0"/>
          <w:numId w:val="1"/>
        </w:numPr>
        <w:spacing w:line="276" w:lineRule="auto"/>
        <w:rPr>
          <w:rFonts w:ascii="Verdana Pro" w:hAnsi="Verdana Pro"/>
          <w:i/>
          <w:iCs/>
          <w:sz w:val="24"/>
          <w:szCs w:val="24"/>
        </w:rPr>
      </w:pPr>
      <w:r w:rsidRPr="00772421">
        <w:rPr>
          <w:rFonts w:ascii="Verdana Pro" w:hAnsi="Verdana Pro"/>
          <w:sz w:val="24"/>
          <w:szCs w:val="24"/>
        </w:rPr>
        <w:t>Laura Soler Azorín</w:t>
      </w:r>
      <w:r w:rsidR="00772421" w:rsidRPr="00772421">
        <w:rPr>
          <w:rFonts w:ascii="Verdana Pro" w:hAnsi="Verdana Pro"/>
          <w:sz w:val="24"/>
          <w:szCs w:val="24"/>
        </w:rPr>
        <w:t xml:space="preserve">, </w:t>
      </w:r>
      <w:r w:rsidRPr="00772421">
        <w:rPr>
          <w:rFonts w:ascii="Verdana Pro" w:hAnsi="Verdana Pro"/>
          <w:i/>
          <w:iCs/>
          <w:sz w:val="24"/>
          <w:szCs w:val="24"/>
        </w:rPr>
        <w:t>Di</w:t>
      </w:r>
      <w:r w:rsidR="0002407E">
        <w:rPr>
          <w:rFonts w:ascii="Verdana Pro" w:hAnsi="Verdana Pro"/>
          <w:i/>
          <w:iCs/>
          <w:sz w:val="24"/>
          <w:szCs w:val="24"/>
        </w:rPr>
        <w:t>putada en Les Corts Valencianes</w:t>
      </w:r>
      <w:r w:rsidR="004B0968">
        <w:rPr>
          <w:rFonts w:ascii="Verdana Pro" w:hAnsi="Verdana Pro"/>
          <w:i/>
          <w:iCs/>
          <w:sz w:val="24"/>
          <w:szCs w:val="24"/>
        </w:rPr>
        <w:t>.</w:t>
      </w:r>
    </w:p>
    <w:p w14:paraId="0E0C6729" w14:textId="52D450D5" w:rsidR="00031F35" w:rsidRDefault="005D5EE2" w:rsidP="0077242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 Pro" w:hAnsi="Verdana Pro"/>
          <w:i/>
          <w:iCs/>
          <w:sz w:val="24"/>
          <w:szCs w:val="24"/>
        </w:rPr>
      </w:pPr>
      <w:r w:rsidRPr="00772421">
        <w:rPr>
          <w:rFonts w:ascii="Verdana Pro" w:hAnsi="Verdana Pro"/>
          <w:sz w:val="24"/>
          <w:szCs w:val="24"/>
        </w:rPr>
        <w:t>Enrique Llin</w:t>
      </w:r>
      <w:r w:rsidR="006C454B">
        <w:rPr>
          <w:rFonts w:ascii="Verdana Pro" w:hAnsi="Verdana Pro"/>
          <w:sz w:val="24"/>
          <w:szCs w:val="24"/>
        </w:rPr>
        <w:t>;</w:t>
      </w:r>
      <w:r w:rsidR="00772421" w:rsidRPr="00772421">
        <w:rPr>
          <w:rFonts w:ascii="Verdana Pro" w:hAnsi="Verdana Pro"/>
          <w:sz w:val="24"/>
          <w:szCs w:val="24"/>
        </w:rPr>
        <w:t xml:space="preserve"> </w:t>
      </w:r>
      <w:r w:rsidRPr="00772421">
        <w:rPr>
          <w:rFonts w:ascii="Verdana Pro" w:hAnsi="Verdana Pro"/>
          <w:i/>
          <w:iCs/>
          <w:sz w:val="24"/>
          <w:szCs w:val="24"/>
        </w:rPr>
        <w:t xml:space="preserve">Secretario General del CERMI CV, Presidente del Consejo Territorial de la ONCE </w:t>
      </w:r>
      <w:r w:rsidR="00775F79" w:rsidRPr="00772421">
        <w:rPr>
          <w:rFonts w:ascii="Verdana Pro" w:hAnsi="Verdana Pro"/>
          <w:i/>
          <w:iCs/>
          <w:sz w:val="24"/>
          <w:szCs w:val="24"/>
        </w:rPr>
        <w:t xml:space="preserve">en la </w:t>
      </w:r>
      <w:r w:rsidRPr="00772421">
        <w:rPr>
          <w:rFonts w:ascii="Verdana Pro" w:hAnsi="Verdana Pro"/>
          <w:i/>
          <w:iCs/>
          <w:sz w:val="24"/>
          <w:szCs w:val="24"/>
        </w:rPr>
        <w:t>CV</w:t>
      </w:r>
      <w:r w:rsidR="004B0968">
        <w:rPr>
          <w:rFonts w:ascii="Verdana Pro" w:hAnsi="Verdana Pro"/>
          <w:i/>
          <w:iCs/>
          <w:sz w:val="24"/>
          <w:szCs w:val="24"/>
        </w:rPr>
        <w:t>.</w:t>
      </w:r>
    </w:p>
    <w:p w14:paraId="144A5D23" w14:textId="75B09B0E" w:rsidR="006D2829" w:rsidRPr="00305151" w:rsidRDefault="00305151" w:rsidP="00CF5C3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 Pro" w:hAnsi="Verdana Pro"/>
          <w:i/>
          <w:sz w:val="24"/>
          <w:szCs w:val="24"/>
        </w:rPr>
      </w:pPr>
      <w:r>
        <w:rPr>
          <w:rFonts w:ascii="Verdana Pro" w:hAnsi="Verdana Pro"/>
          <w:iCs/>
          <w:sz w:val="24"/>
          <w:szCs w:val="24"/>
        </w:rPr>
        <w:t xml:space="preserve">Rubén Sancho Martínez; </w:t>
      </w:r>
      <w:r w:rsidRPr="00305151">
        <w:rPr>
          <w:rFonts w:ascii="Verdana Pro" w:hAnsi="Verdana Pro"/>
          <w:i/>
          <w:sz w:val="24"/>
          <w:szCs w:val="24"/>
        </w:rPr>
        <w:t>Secretario Autonómico de Igualdad y Diversidad de la Vicepresidencia y Conselleria de Igualdad y Políticas Inclusivas.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C1700" w:rsidRPr="00B65F71" w14:paraId="2D962F49" w14:textId="77777777" w:rsidTr="000D4DB3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05B81638" w14:textId="77777777" w:rsidR="008C1700" w:rsidRPr="00F23FB6" w:rsidRDefault="008C1700" w:rsidP="00B65F71">
            <w:pPr>
              <w:spacing w:after="0" w:line="276" w:lineRule="auto"/>
              <w:jc w:val="center"/>
              <w:rPr>
                <w:rFonts w:ascii="Verdana Pro" w:hAnsi="Verdana Pro"/>
                <w:b/>
                <w:b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/>
                <w:b/>
                <w:bCs/>
                <w:color w:val="FFFFFF"/>
                <w:sz w:val="28"/>
                <w:szCs w:val="28"/>
              </w:rPr>
              <w:t>17,30 h. Presentación de comunicaciones aceptadas.</w:t>
            </w:r>
          </w:p>
        </w:tc>
      </w:tr>
    </w:tbl>
    <w:p w14:paraId="738610EB" w14:textId="77777777" w:rsidR="006D2829" w:rsidRDefault="006D2829" w:rsidP="00CF5C32">
      <w:pPr>
        <w:spacing w:line="276" w:lineRule="auto"/>
        <w:rPr>
          <w:rFonts w:ascii="Verdana Pro" w:hAnsi="Verdana Pro"/>
          <w:b/>
          <w:bCs/>
          <w:sz w:val="24"/>
          <w:szCs w:val="24"/>
        </w:rPr>
      </w:pPr>
    </w:p>
    <w:p w14:paraId="637805D2" w14:textId="77777777" w:rsidR="00812DF0" w:rsidRPr="00CF5C32" w:rsidRDefault="00812DF0" w:rsidP="00CF5C32">
      <w:pPr>
        <w:spacing w:line="276" w:lineRule="auto"/>
        <w:rPr>
          <w:rFonts w:ascii="Verdana Pro" w:hAnsi="Verdana Pro"/>
          <w:b/>
          <w:bCs/>
          <w:sz w:val="24"/>
          <w:szCs w:val="24"/>
        </w:rPr>
      </w:pPr>
    </w:p>
    <w:tbl>
      <w:tblPr>
        <w:tblW w:w="0" w:type="auto"/>
        <w:shd w:val="clear" w:color="auto" w:fill="FF6600"/>
        <w:tblLook w:val="04A0" w:firstRow="1" w:lastRow="0" w:firstColumn="1" w:lastColumn="0" w:noHBand="0" w:noVBand="1"/>
      </w:tblPr>
      <w:tblGrid>
        <w:gridCol w:w="8494"/>
      </w:tblGrid>
      <w:tr w:rsidR="000D4DB3" w:rsidRPr="00F23FB6" w14:paraId="10875A43" w14:textId="77777777" w:rsidTr="000D4DB3">
        <w:tc>
          <w:tcPr>
            <w:tcW w:w="8494" w:type="dxa"/>
            <w:shd w:val="clear" w:color="auto" w:fill="FF6600"/>
          </w:tcPr>
          <w:p w14:paraId="36362AC9" w14:textId="77777777" w:rsidR="008C1700" w:rsidRPr="00F23FB6" w:rsidRDefault="008C1700" w:rsidP="00B65F71">
            <w:pPr>
              <w:spacing w:after="0" w:line="276" w:lineRule="auto"/>
              <w:jc w:val="center"/>
              <w:rPr>
                <w:rFonts w:ascii="Verdana Pro" w:hAnsi="Verdana Pro"/>
                <w:b/>
                <w:bCs/>
                <w:color w:val="FFFFFF"/>
                <w:sz w:val="24"/>
                <w:szCs w:val="24"/>
              </w:rPr>
            </w:pPr>
            <w:r w:rsidRPr="00F23FB6">
              <w:rPr>
                <w:rFonts w:ascii="Verdana Pro" w:hAnsi="Verdana Pro"/>
                <w:b/>
                <w:bCs/>
                <w:color w:val="FFFFFF"/>
                <w:sz w:val="24"/>
                <w:szCs w:val="24"/>
              </w:rPr>
              <w:t>18,30 h. Fin de la segunda jornada.</w:t>
            </w:r>
          </w:p>
        </w:tc>
      </w:tr>
    </w:tbl>
    <w:p w14:paraId="463F29E8" w14:textId="77777777" w:rsidR="0061382D" w:rsidRDefault="0061382D" w:rsidP="00CF5C32">
      <w:pPr>
        <w:spacing w:line="276" w:lineRule="auto"/>
        <w:rPr>
          <w:rFonts w:ascii="Verdana Pro" w:hAnsi="Verdana Pro"/>
          <w:b/>
          <w:bCs/>
          <w:sz w:val="24"/>
          <w:szCs w:val="24"/>
        </w:rPr>
      </w:pPr>
    </w:p>
    <w:p w14:paraId="082584FB" w14:textId="77777777" w:rsidR="001C7BD3" w:rsidRPr="000D4DB3" w:rsidRDefault="0061382D" w:rsidP="00964F05">
      <w:pPr>
        <w:spacing w:line="276" w:lineRule="auto"/>
        <w:jc w:val="center"/>
        <w:rPr>
          <w:rFonts w:ascii="Verdana Pro" w:hAnsi="Verdana Pro" w:cs="Arial"/>
          <w:b/>
          <w:bCs/>
          <w:color w:val="FFFFFF"/>
          <w:sz w:val="36"/>
          <w:szCs w:val="36"/>
          <w:u w:val="thick"/>
        </w:rPr>
      </w:pPr>
      <w:r>
        <w:rPr>
          <w:rFonts w:ascii="Verdana Pro" w:hAnsi="Verdana Pro"/>
          <w:b/>
          <w:bCs/>
          <w:sz w:val="24"/>
          <w:szCs w:val="24"/>
        </w:rPr>
        <w:br w:type="page"/>
      </w:r>
      <w:r w:rsidR="000D4DB3">
        <w:rPr>
          <w:rFonts w:ascii="Verdana Pro" w:hAnsi="Verdana Pro" w:cs="Arial"/>
          <w:b/>
          <w:bCs/>
          <w:iCs/>
          <w:color w:val="FFFFFF"/>
          <w:sz w:val="36"/>
          <w:szCs w:val="36"/>
          <w:highlight w:val="red"/>
        </w:rPr>
        <w:lastRenderedPageBreak/>
        <w:t>Tercera jornada,</w:t>
      </w:r>
      <w:r w:rsidR="001C7BD3" w:rsidRPr="000D4DB3">
        <w:rPr>
          <w:rFonts w:ascii="Verdana Pro" w:hAnsi="Verdana Pro" w:cs="Arial"/>
          <w:b/>
          <w:bCs/>
          <w:iCs/>
          <w:color w:val="FFFFFF"/>
          <w:sz w:val="36"/>
          <w:szCs w:val="36"/>
          <w:highlight w:val="red"/>
        </w:rPr>
        <w:t xml:space="preserve"> viernes 25 de noviembre</w:t>
      </w:r>
    </w:p>
    <w:p w14:paraId="3B7B4B86" w14:textId="77777777" w:rsidR="008C1700" w:rsidRDefault="008C1700" w:rsidP="00CF5C32">
      <w:pPr>
        <w:spacing w:line="276" w:lineRule="auto"/>
        <w:jc w:val="both"/>
        <w:rPr>
          <w:rFonts w:ascii="Verdana Pro" w:hAnsi="Verdana Pro"/>
          <w:sz w:val="24"/>
          <w:szCs w:val="24"/>
        </w:rPr>
      </w:pPr>
    </w:p>
    <w:tbl>
      <w:tblPr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8494"/>
      </w:tblGrid>
      <w:tr w:rsidR="004A0E49" w:rsidRPr="00F23FB6" w14:paraId="7E652338" w14:textId="77777777" w:rsidTr="004A0E49">
        <w:tc>
          <w:tcPr>
            <w:tcW w:w="8494" w:type="dxa"/>
            <w:shd w:val="clear" w:color="auto" w:fill="0070C0"/>
          </w:tcPr>
          <w:p w14:paraId="0FA3C2F1" w14:textId="77777777" w:rsidR="00EB575E" w:rsidRPr="00F23FB6" w:rsidRDefault="00EB575E" w:rsidP="00964F05">
            <w:pPr>
              <w:spacing w:after="0" w:line="276" w:lineRule="auto"/>
              <w:jc w:val="center"/>
              <w:rPr>
                <w:rFonts w:ascii="Verdana Pro" w:hAnsi="Verdana Pro"/>
                <w:b/>
                <w:b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/>
                <w:b/>
                <w:bCs/>
                <w:color w:val="FFFFFF"/>
                <w:sz w:val="28"/>
                <w:szCs w:val="28"/>
              </w:rPr>
              <w:t>9,15 h. Ponencia.</w:t>
            </w:r>
          </w:p>
        </w:tc>
      </w:tr>
      <w:tr w:rsidR="004A0E49" w:rsidRPr="00F23FB6" w14:paraId="781ED669" w14:textId="77777777" w:rsidTr="004A0E49">
        <w:tc>
          <w:tcPr>
            <w:tcW w:w="8494" w:type="dxa"/>
            <w:shd w:val="clear" w:color="auto" w:fill="0070C0"/>
          </w:tcPr>
          <w:p w14:paraId="213FE267" w14:textId="77777777" w:rsidR="00EB575E" w:rsidRPr="00F23FB6" w:rsidRDefault="00EB575E" w:rsidP="00964F05">
            <w:pPr>
              <w:spacing w:after="0" w:line="276" w:lineRule="auto"/>
              <w:jc w:val="center"/>
              <w:rPr>
                <w:rFonts w:ascii="Verdana Pro" w:hAnsi="Verdana Pro"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/>
                <w:b/>
                <w:bCs/>
                <w:i/>
                <w:iCs/>
                <w:color w:val="FFFFFF"/>
                <w:sz w:val="28"/>
                <w:szCs w:val="28"/>
              </w:rPr>
              <w:t>Confluencias entre las políticas públicas de discapacidad y políticas de mayores: Una agenda en común</w:t>
            </w:r>
          </w:p>
        </w:tc>
      </w:tr>
    </w:tbl>
    <w:p w14:paraId="3A0FF5F2" w14:textId="77777777" w:rsidR="00EB575E" w:rsidRDefault="00EB575E" w:rsidP="00CF5C32">
      <w:pPr>
        <w:spacing w:line="276" w:lineRule="auto"/>
        <w:jc w:val="both"/>
        <w:rPr>
          <w:rFonts w:ascii="Verdana Pro" w:hAnsi="Verdana Pro"/>
          <w:sz w:val="24"/>
          <w:szCs w:val="24"/>
        </w:rPr>
      </w:pPr>
    </w:p>
    <w:p w14:paraId="207E7186" w14:textId="77777777" w:rsidR="00EB575E" w:rsidRPr="004A0E49" w:rsidRDefault="00EB626A" w:rsidP="00F23F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 Pro" w:hAnsi="Verdana Pro"/>
          <w:i/>
          <w:iCs/>
          <w:sz w:val="24"/>
          <w:szCs w:val="24"/>
        </w:rPr>
      </w:pPr>
      <w:r w:rsidRPr="004A0E49">
        <w:rPr>
          <w:rFonts w:ascii="Verdana Pro" w:hAnsi="Verdana Pro"/>
          <w:sz w:val="24"/>
          <w:szCs w:val="24"/>
        </w:rPr>
        <w:t>Miguel Ángel Cabra de Luna</w:t>
      </w:r>
      <w:r w:rsidR="004A0E49" w:rsidRPr="004A0E49">
        <w:rPr>
          <w:rFonts w:ascii="Verdana Pro" w:hAnsi="Verdana Pro"/>
          <w:sz w:val="24"/>
          <w:szCs w:val="24"/>
        </w:rPr>
        <w:t xml:space="preserve">, </w:t>
      </w:r>
      <w:r w:rsidRPr="004A0E49">
        <w:rPr>
          <w:rFonts w:ascii="Verdana Pro" w:hAnsi="Verdana Pro"/>
          <w:i/>
          <w:iCs/>
          <w:sz w:val="24"/>
          <w:szCs w:val="24"/>
        </w:rPr>
        <w:t>Doctor en Derecho</w:t>
      </w:r>
      <w:r w:rsidR="004A0E49" w:rsidRPr="004A0E49">
        <w:rPr>
          <w:rFonts w:ascii="Verdana Pro" w:hAnsi="Verdana Pro"/>
          <w:i/>
          <w:iCs/>
          <w:sz w:val="24"/>
          <w:szCs w:val="24"/>
        </w:rPr>
        <w:t xml:space="preserve">, </w:t>
      </w:r>
      <w:r w:rsidRPr="004A0E49">
        <w:rPr>
          <w:rFonts w:ascii="Verdana Pro" w:hAnsi="Verdana Pro"/>
          <w:i/>
          <w:iCs/>
          <w:sz w:val="24"/>
          <w:szCs w:val="24"/>
        </w:rPr>
        <w:t>Secretario General de la Plataforma de Mayores y Pensionista</w:t>
      </w:r>
      <w:r w:rsidR="00742D4C" w:rsidRPr="004A0E49">
        <w:rPr>
          <w:rFonts w:ascii="Verdana Pro" w:hAnsi="Verdana Pro"/>
          <w:i/>
          <w:iCs/>
          <w:sz w:val="24"/>
          <w:szCs w:val="24"/>
        </w:rPr>
        <w:t>s</w:t>
      </w:r>
    </w:p>
    <w:p w14:paraId="5630AD66" w14:textId="77777777" w:rsidR="00A0748E" w:rsidRPr="00CF5C32" w:rsidRDefault="00A0748E" w:rsidP="00CF5C32">
      <w:pPr>
        <w:spacing w:line="276" w:lineRule="auto"/>
        <w:jc w:val="both"/>
        <w:rPr>
          <w:rFonts w:ascii="Verdana Pro" w:hAnsi="Verdana Pro"/>
          <w:i/>
          <w:iCs/>
          <w:sz w:val="24"/>
          <w:szCs w:val="24"/>
        </w:rPr>
      </w:pPr>
    </w:p>
    <w:tbl>
      <w:tblPr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8494"/>
      </w:tblGrid>
      <w:tr w:rsidR="004A0E49" w:rsidRPr="00F23FB6" w14:paraId="0ACE44F0" w14:textId="77777777" w:rsidTr="004A0E49">
        <w:tc>
          <w:tcPr>
            <w:tcW w:w="8494" w:type="dxa"/>
            <w:shd w:val="clear" w:color="auto" w:fill="0070C0"/>
          </w:tcPr>
          <w:p w14:paraId="4CDE2672" w14:textId="77777777" w:rsidR="00CF5C32" w:rsidRPr="00F23FB6" w:rsidRDefault="00CF5C32" w:rsidP="00964F05">
            <w:pPr>
              <w:spacing w:after="0" w:line="276" w:lineRule="auto"/>
              <w:jc w:val="center"/>
              <w:rPr>
                <w:rFonts w:ascii="Verdana Pro" w:hAnsi="Verdana Pro"/>
                <w:b/>
                <w:b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/>
                <w:b/>
                <w:bCs/>
                <w:color w:val="FFFFFF"/>
                <w:sz w:val="28"/>
                <w:szCs w:val="28"/>
              </w:rPr>
              <w:t>9,45 h. Ponencia.</w:t>
            </w:r>
          </w:p>
        </w:tc>
      </w:tr>
      <w:tr w:rsidR="004A0E49" w:rsidRPr="00F23FB6" w14:paraId="2FC299A6" w14:textId="77777777" w:rsidTr="004A0E49">
        <w:tc>
          <w:tcPr>
            <w:tcW w:w="8494" w:type="dxa"/>
            <w:shd w:val="clear" w:color="auto" w:fill="0070C0"/>
          </w:tcPr>
          <w:p w14:paraId="533F9B0B" w14:textId="77777777" w:rsidR="00CF5C32" w:rsidRPr="00F23FB6" w:rsidRDefault="00CF5C32" w:rsidP="00964F05">
            <w:pPr>
              <w:spacing w:after="0" w:line="276" w:lineRule="auto"/>
              <w:jc w:val="center"/>
              <w:rPr>
                <w:rFonts w:ascii="Verdana Pro" w:hAnsi="Verdana Pro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/>
                <w:b/>
                <w:bCs/>
                <w:i/>
                <w:iCs/>
                <w:color w:val="FFFFFF"/>
                <w:sz w:val="28"/>
                <w:szCs w:val="28"/>
              </w:rPr>
              <w:t>La importancia de la evaluación de las políticas públicas de discapacidad: El caso de las políticas activas de empleo</w:t>
            </w:r>
          </w:p>
        </w:tc>
      </w:tr>
    </w:tbl>
    <w:p w14:paraId="61829076" w14:textId="77777777" w:rsidR="00EB575E" w:rsidRDefault="00EB575E" w:rsidP="00CF5C32">
      <w:pPr>
        <w:spacing w:line="276" w:lineRule="auto"/>
        <w:rPr>
          <w:rFonts w:ascii="Verdana Pro" w:hAnsi="Verdana Pro"/>
          <w:sz w:val="24"/>
          <w:szCs w:val="24"/>
        </w:rPr>
      </w:pPr>
    </w:p>
    <w:p w14:paraId="0F90606A" w14:textId="77777777" w:rsidR="006B6E40" w:rsidRPr="004A0E49" w:rsidRDefault="006B6E40" w:rsidP="00F23FB6">
      <w:pPr>
        <w:pStyle w:val="Prrafodelista"/>
        <w:numPr>
          <w:ilvl w:val="0"/>
          <w:numId w:val="1"/>
        </w:numPr>
        <w:spacing w:line="276" w:lineRule="auto"/>
        <w:rPr>
          <w:rFonts w:ascii="Verdana Pro" w:hAnsi="Verdana Pro"/>
          <w:i/>
          <w:iCs/>
          <w:sz w:val="24"/>
          <w:szCs w:val="24"/>
        </w:rPr>
      </w:pPr>
      <w:r w:rsidRPr="004A0E49">
        <w:rPr>
          <w:rFonts w:ascii="Verdana Pro" w:hAnsi="Verdana Pro"/>
          <w:sz w:val="24"/>
          <w:szCs w:val="24"/>
        </w:rPr>
        <w:t>Josefa Torres Martínez</w:t>
      </w:r>
      <w:r w:rsidR="004A0E49" w:rsidRPr="004A0E49">
        <w:rPr>
          <w:rFonts w:ascii="Verdana Pro" w:hAnsi="Verdana Pro"/>
          <w:sz w:val="24"/>
          <w:szCs w:val="24"/>
        </w:rPr>
        <w:t xml:space="preserve">, </w:t>
      </w:r>
      <w:r w:rsidRPr="004A0E49">
        <w:rPr>
          <w:rFonts w:ascii="Verdana Pro" w:hAnsi="Verdana Pro"/>
          <w:i/>
          <w:iCs/>
          <w:sz w:val="24"/>
          <w:szCs w:val="24"/>
        </w:rPr>
        <w:t>Secretaria General de F</w:t>
      </w:r>
      <w:r w:rsidR="003A709E">
        <w:rPr>
          <w:rFonts w:ascii="Verdana Pro" w:hAnsi="Verdana Pro"/>
          <w:i/>
          <w:iCs/>
          <w:sz w:val="24"/>
          <w:szCs w:val="24"/>
        </w:rPr>
        <w:t>EACEM</w:t>
      </w:r>
      <w:r w:rsidR="004A0E49" w:rsidRPr="004A0E49">
        <w:rPr>
          <w:rFonts w:ascii="Verdana Pro" w:hAnsi="Verdana Pro"/>
          <w:i/>
          <w:iCs/>
          <w:sz w:val="24"/>
          <w:szCs w:val="24"/>
        </w:rPr>
        <w:t xml:space="preserve">, </w:t>
      </w:r>
      <w:r w:rsidRPr="004A0E49">
        <w:rPr>
          <w:rFonts w:ascii="Verdana Pro" w:hAnsi="Verdana Pro"/>
          <w:i/>
          <w:iCs/>
          <w:sz w:val="24"/>
          <w:szCs w:val="24"/>
        </w:rPr>
        <w:t>Secretaria de la Comisión de Inclusión Laboral del CERMI Estatal</w:t>
      </w:r>
    </w:p>
    <w:p w14:paraId="2BA226A1" w14:textId="77777777" w:rsidR="00EB575E" w:rsidRPr="00CF5C32" w:rsidRDefault="00EB575E" w:rsidP="00CF5C32">
      <w:pPr>
        <w:spacing w:line="276" w:lineRule="auto"/>
        <w:rPr>
          <w:rFonts w:ascii="Verdana Pro" w:hAnsi="Verdana Pro"/>
          <w:i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4A0E49" w:rsidRPr="00F23FB6" w14:paraId="3824189D" w14:textId="77777777" w:rsidTr="004A0E49">
        <w:tc>
          <w:tcPr>
            <w:tcW w:w="8494" w:type="dxa"/>
            <w:shd w:val="clear" w:color="auto" w:fill="0070C0"/>
          </w:tcPr>
          <w:p w14:paraId="50834C05" w14:textId="77777777" w:rsidR="00CF5C32" w:rsidRPr="00F23FB6" w:rsidRDefault="00CF5C32" w:rsidP="00964F05">
            <w:pPr>
              <w:spacing w:after="0" w:line="276" w:lineRule="auto"/>
              <w:jc w:val="center"/>
              <w:rPr>
                <w:rFonts w:ascii="Verdana Pro" w:hAnsi="Verdana Pro"/>
                <w:b/>
                <w:b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/>
                <w:b/>
                <w:bCs/>
                <w:color w:val="FFFFFF"/>
                <w:sz w:val="28"/>
                <w:szCs w:val="28"/>
              </w:rPr>
              <w:t>10,15 h. Conversatorio.</w:t>
            </w:r>
          </w:p>
        </w:tc>
      </w:tr>
      <w:tr w:rsidR="004A0E49" w:rsidRPr="00F23FB6" w14:paraId="6F52AF66" w14:textId="77777777" w:rsidTr="004A0E49">
        <w:tc>
          <w:tcPr>
            <w:tcW w:w="8494" w:type="dxa"/>
            <w:shd w:val="clear" w:color="auto" w:fill="0070C0"/>
          </w:tcPr>
          <w:p w14:paraId="6C2A2FFC" w14:textId="77777777" w:rsidR="00CF5C32" w:rsidRPr="00F23FB6" w:rsidRDefault="00CF5C32" w:rsidP="00964F05">
            <w:pPr>
              <w:spacing w:after="0" w:line="276" w:lineRule="auto"/>
              <w:jc w:val="center"/>
              <w:rPr>
                <w:rFonts w:ascii="Verdana Pro" w:hAnsi="Verdana Pro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/>
                <w:b/>
                <w:bCs/>
                <w:i/>
                <w:iCs/>
                <w:color w:val="FFFFFF"/>
                <w:sz w:val="28"/>
                <w:szCs w:val="28"/>
              </w:rPr>
              <w:t>El Parlamento como motor de la legislación y las políticas públicas de discapacidad</w:t>
            </w:r>
          </w:p>
        </w:tc>
      </w:tr>
    </w:tbl>
    <w:p w14:paraId="3C2B99BD" w14:textId="77777777" w:rsidR="0090251D" w:rsidRDefault="0090251D" w:rsidP="00CF5C32">
      <w:pPr>
        <w:spacing w:line="276" w:lineRule="auto"/>
        <w:rPr>
          <w:rFonts w:ascii="Verdana Pro" w:hAnsi="Verdana Pro"/>
          <w:sz w:val="24"/>
          <w:szCs w:val="24"/>
          <w:u w:val="single"/>
        </w:rPr>
      </w:pPr>
    </w:p>
    <w:p w14:paraId="0B1703C7" w14:textId="0613AEF5" w:rsidR="00E83E59" w:rsidRPr="00CF5C32" w:rsidRDefault="00E83E59" w:rsidP="00CF5C32">
      <w:pPr>
        <w:spacing w:line="276" w:lineRule="auto"/>
        <w:rPr>
          <w:rFonts w:ascii="Verdana Pro" w:hAnsi="Verdana Pro"/>
          <w:sz w:val="24"/>
          <w:szCs w:val="24"/>
          <w:u w:val="single"/>
        </w:rPr>
      </w:pPr>
      <w:r w:rsidRPr="00CF5C32">
        <w:rPr>
          <w:rFonts w:ascii="Verdana Pro" w:hAnsi="Verdana Pro"/>
          <w:sz w:val="24"/>
          <w:szCs w:val="24"/>
          <w:u w:val="single"/>
        </w:rPr>
        <w:t xml:space="preserve">Modera: </w:t>
      </w:r>
    </w:p>
    <w:p w14:paraId="716A6CC6" w14:textId="77777777" w:rsidR="002E6C17" w:rsidRPr="004A0E49" w:rsidRDefault="00696796" w:rsidP="00F23FB6">
      <w:pPr>
        <w:pStyle w:val="Prrafodelista"/>
        <w:numPr>
          <w:ilvl w:val="0"/>
          <w:numId w:val="1"/>
        </w:numPr>
        <w:spacing w:line="276" w:lineRule="auto"/>
        <w:rPr>
          <w:rFonts w:ascii="Verdana Pro" w:hAnsi="Verdana Pro"/>
          <w:i/>
          <w:iCs/>
          <w:sz w:val="24"/>
          <w:szCs w:val="24"/>
        </w:rPr>
      </w:pPr>
      <w:r w:rsidRPr="004A0E49">
        <w:rPr>
          <w:rFonts w:ascii="Verdana Pro" w:hAnsi="Verdana Pro"/>
          <w:sz w:val="24"/>
          <w:szCs w:val="24"/>
        </w:rPr>
        <w:t>Carmen Lauc</w:t>
      </w:r>
      <w:r w:rsidR="0086428A" w:rsidRPr="004A0E49">
        <w:rPr>
          <w:rFonts w:ascii="Verdana Pro" w:hAnsi="Verdana Pro"/>
          <w:sz w:val="24"/>
          <w:szCs w:val="24"/>
        </w:rPr>
        <w:t>i</w:t>
      </w:r>
      <w:r w:rsidRPr="004A0E49">
        <w:rPr>
          <w:rFonts w:ascii="Verdana Pro" w:hAnsi="Verdana Pro"/>
          <w:sz w:val="24"/>
          <w:szCs w:val="24"/>
        </w:rPr>
        <w:t>rica</w:t>
      </w:r>
      <w:r w:rsidR="00464DA9">
        <w:rPr>
          <w:rFonts w:ascii="Verdana Pro" w:hAnsi="Verdana Pro"/>
          <w:sz w:val="24"/>
          <w:szCs w:val="24"/>
        </w:rPr>
        <w:t xml:space="preserve"> Gabriel</w:t>
      </w:r>
      <w:r w:rsidR="004A0E49" w:rsidRPr="004A0E49">
        <w:rPr>
          <w:rFonts w:ascii="Verdana Pro" w:hAnsi="Verdana Pro"/>
          <w:sz w:val="24"/>
          <w:szCs w:val="24"/>
        </w:rPr>
        <w:t xml:space="preserve">, </w:t>
      </w:r>
      <w:r w:rsidR="002E6C17" w:rsidRPr="004A0E49">
        <w:rPr>
          <w:rFonts w:ascii="Verdana Pro" w:hAnsi="Verdana Pro"/>
          <w:i/>
          <w:iCs/>
          <w:sz w:val="24"/>
          <w:szCs w:val="24"/>
        </w:rPr>
        <w:t>President</w:t>
      </w:r>
      <w:r w:rsidR="0086428A" w:rsidRPr="004A0E49">
        <w:rPr>
          <w:rFonts w:ascii="Verdana Pro" w:hAnsi="Verdana Pro"/>
          <w:i/>
          <w:iCs/>
          <w:sz w:val="24"/>
          <w:szCs w:val="24"/>
        </w:rPr>
        <w:t>a</w:t>
      </w:r>
      <w:r w:rsidR="002E6C17" w:rsidRPr="004A0E49">
        <w:rPr>
          <w:rFonts w:ascii="Verdana Pro" w:hAnsi="Verdana Pro"/>
          <w:i/>
          <w:iCs/>
          <w:sz w:val="24"/>
          <w:szCs w:val="24"/>
        </w:rPr>
        <w:t xml:space="preserve"> del CERMI C</w:t>
      </w:r>
      <w:r w:rsidR="0086428A" w:rsidRPr="004A0E49">
        <w:rPr>
          <w:rFonts w:ascii="Verdana Pro" w:hAnsi="Verdana Pro"/>
          <w:i/>
          <w:iCs/>
          <w:sz w:val="24"/>
          <w:szCs w:val="24"/>
        </w:rPr>
        <w:t xml:space="preserve">anarias </w:t>
      </w:r>
      <w:r w:rsidR="002E6C17" w:rsidRPr="004A0E49">
        <w:rPr>
          <w:rFonts w:ascii="Verdana Pro" w:hAnsi="Verdana Pro"/>
          <w:i/>
          <w:iCs/>
          <w:sz w:val="24"/>
          <w:szCs w:val="24"/>
        </w:rPr>
        <w:t xml:space="preserve"> </w:t>
      </w:r>
    </w:p>
    <w:p w14:paraId="56ED78CA" w14:textId="77777777" w:rsidR="00E83E59" w:rsidRPr="00CF5C32" w:rsidRDefault="00E83E59" w:rsidP="00CF5C32">
      <w:pPr>
        <w:spacing w:line="276" w:lineRule="auto"/>
        <w:rPr>
          <w:rFonts w:ascii="Verdana Pro" w:hAnsi="Verdana Pro"/>
          <w:sz w:val="24"/>
          <w:szCs w:val="24"/>
          <w:u w:val="single"/>
        </w:rPr>
      </w:pPr>
      <w:r w:rsidRPr="00CF5C32">
        <w:rPr>
          <w:rFonts w:ascii="Verdana Pro" w:hAnsi="Verdana Pro"/>
          <w:sz w:val="24"/>
          <w:szCs w:val="24"/>
          <w:u w:val="single"/>
        </w:rPr>
        <w:t>Participan:</w:t>
      </w:r>
    </w:p>
    <w:p w14:paraId="304D20AD" w14:textId="77777777" w:rsidR="002E6C17" w:rsidRPr="004A0E49" w:rsidRDefault="002E6C17" w:rsidP="00F23FB6">
      <w:pPr>
        <w:pStyle w:val="Prrafodelista"/>
        <w:numPr>
          <w:ilvl w:val="0"/>
          <w:numId w:val="1"/>
        </w:numPr>
        <w:spacing w:line="276" w:lineRule="auto"/>
        <w:rPr>
          <w:rFonts w:ascii="Verdana Pro" w:hAnsi="Verdana Pro"/>
          <w:i/>
          <w:iCs/>
          <w:sz w:val="24"/>
          <w:szCs w:val="24"/>
        </w:rPr>
      </w:pPr>
      <w:r w:rsidRPr="001177A0">
        <w:rPr>
          <w:rFonts w:ascii="Verdana Pro" w:hAnsi="Verdana Pro"/>
          <w:sz w:val="24"/>
          <w:szCs w:val="24"/>
        </w:rPr>
        <w:t>Joan Ruiz i Carbonell</w:t>
      </w:r>
      <w:r w:rsidR="000B1E6E" w:rsidRPr="001177A0">
        <w:rPr>
          <w:rFonts w:ascii="Verdana Pro" w:hAnsi="Verdana Pro"/>
          <w:sz w:val="24"/>
          <w:szCs w:val="24"/>
        </w:rPr>
        <w:t xml:space="preserve"> </w:t>
      </w:r>
      <w:r w:rsidR="00732DB9" w:rsidRPr="001177A0">
        <w:rPr>
          <w:rFonts w:ascii="Verdana Pro" w:hAnsi="Verdana Pro"/>
          <w:sz w:val="24"/>
          <w:szCs w:val="24"/>
        </w:rPr>
        <w:t>(PSOE</w:t>
      </w:r>
      <w:r w:rsidR="000B1E6E" w:rsidRPr="001177A0">
        <w:rPr>
          <w:rFonts w:ascii="Verdana Pro" w:hAnsi="Verdana Pro"/>
          <w:sz w:val="24"/>
          <w:szCs w:val="24"/>
        </w:rPr>
        <w:t xml:space="preserve"> – PSC)</w:t>
      </w:r>
      <w:r w:rsidR="004A0E49" w:rsidRPr="001177A0">
        <w:rPr>
          <w:rFonts w:ascii="Verdana Pro" w:hAnsi="Verdana Pro"/>
          <w:sz w:val="24"/>
          <w:szCs w:val="24"/>
        </w:rPr>
        <w:t xml:space="preserve">, </w:t>
      </w:r>
      <w:r w:rsidRPr="004A0E49">
        <w:rPr>
          <w:rFonts w:ascii="Verdana Pro" w:hAnsi="Verdana Pro"/>
          <w:i/>
          <w:iCs/>
          <w:sz w:val="24"/>
          <w:szCs w:val="24"/>
        </w:rPr>
        <w:t>Presidente de la Comisión de Derechos Sociales y Políticas Integrales de Discapacidad del Congreso de los Diputados</w:t>
      </w:r>
      <w:r w:rsidR="00DB72CD">
        <w:rPr>
          <w:rFonts w:ascii="Verdana Pro" w:hAnsi="Verdana Pro"/>
          <w:i/>
          <w:iCs/>
          <w:sz w:val="24"/>
          <w:szCs w:val="24"/>
        </w:rPr>
        <w:t>.</w:t>
      </w:r>
    </w:p>
    <w:p w14:paraId="0B85C961" w14:textId="77777777" w:rsidR="002E6C17" w:rsidRPr="004A0E49" w:rsidRDefault="002E6C17" w:rsidP="00F23FB6">
      <w:pPr>
        <w:pStyle w:val="Prrafodelista"/>
        <w:numPr>
          <w:ilvl w:val="0"/>
          <w:numId w:val="1"/>
        </w:numPr>
        <w:spacing w:line="276" w:lineRule="auto"/>
        <w:rPr>
          <w:rFonts w:ascii="Verdana Pro" w:hAnsi="Verdana Pro"/>
          <w:i/>
          <w:iCs/>
          <w:sz w:val="24"/>
          <w:szCs w:val="24"/>
        </w:rPr>
      </w:pPr>
      <w:r w:rsidRPr="004A0E49">
        <w:rPr>
          <w:rFonts w:ascii="Verdana Pro" w:hAnsi="Verdana Pro"/>
          <w:sz w:val="24"/>
          <w:szCs w:val="24"/>
        </w:rPr>
        <w:t>Violante Tomás</w:t>
      </w:r>
      <w:r w:rsidR="00DB72CD">
        <w:rPr>
          <w:rFonts w:ascii="Verdana Pro" w:hAnsi="Verdana Pro"/>
          <w:sz w:val="24"/>
          <w:szCs w:val="24"/>
        </w:rPr>
        <w:t xml:space="preserve"> Olivares</w:t>
      </w:r>
      <w:r w:rsidR="004A0E49" w:rsidRPr="004A0E49">
        <w:rPr>
          <w:rFonts w:ascii="Verdana Pro" w:hAnsi="Verdana Pro"/>
          <w:sz w:val="24"/>
          <w:szCs w:val="24"/>
        </w:rPr>
        <w:t xml:space="preserve">, </w:t>
      </w:r>
      <w:r w:rsidRPr="004A0E49">
        <w:rPr>
          <w:rFonts w:ascii="Verdana Pro" w:hAnsi="Verdana Pro"/>
          <w:i/>
          <w:iCs/>
          <w:sz w:val="24"/>
          <w:szCs w:val="24"/>
        </w:rPr>
        <w:t>Senadora, Portavoz de Discapacidad del Grupo Popular en el Senado</w:t>
      </w:r>
      <w:r w:rsidR="00DB72CD">
        <w:rPr>
          <w:rFonts w:ascii="Verdana Pro" w:hAnsi="Verdana Pro"/>
          <w:i/>
          <w:iCs/>
          <w:sz w:val="24"/>
          <w:szCs w:val="24"/>
        </w:rPr>
        <w:t>.</w:t>
      </w:r>
    </w:p>
    <w:p w14:paraId="6FA67C26" w14:textId="634B1B43" w:rsidR="00A0748E" w:rsidRPr="004A0E49" w:rsidRDefault="00D94F0E" w:rsidP="74DA4A79">
      <w:pPr>
        <w:pStyle w:val="Prrafodelista"/>
        <w:numPr>
          <w:ilvl w:val="0"/>
          <w:numId w:val="1"/>
        </w:numPr>
        <w:spacing w:line="276" w:lineRule="auto"/>
        <w:rPr>
          <w:rFonts w:ascii="Verdana Pro" w:hAnsi="Verdana Pro"/>
          <w:i/>
          <w:iCs/>
          <w:sz w:val="24"/>
          <w:szCs w:val="24"/>
        </w:rPr>
      </w:pPr>
      <w:r w:rsidRPr="74DA4A79">
        <w:rPr>
          <w:rFonts w:ascii="Verdana Pro" w:hAnsi="Verdana Pro"/>
          <w:sz w:val="24"/>
          <w:szCs w:val="24"/>
        </w:rPr>
        <w:t>Rosa Estaràs Ferragut,</w:t>
      </w:r>
      <w:r w:rsidR="004A0E49" w:rsidRPr="74DA4A79">
        <w:rPr>
          <w:rFonts w:ascii="Verdana Pro" w:hAnsi="Verdana Pro"/>
          <w:sz w:val="24"/>
          <w:szCs w:val="24"/>
        </w:rPr>
        <w:t xml:space="preserve"> </w:t>
      </w:r>
      <w:r w:rsidR="00DB72CD" w:rsidRPr="74DA4A79">
        <w:rPr>
          <w:rFonts w:ascii="Verdana Pro" w:hAnsi="Verdana Pro"/>
          <w:i/>
          <w:iCs/>
          <w:sz w:val="24"/>
          <w:szCs w:val="24"/>
        </w:rPr>
        <w:t>Eurod</w:t>
      </w:r>
      <w:r w:rsidR="002E6C17" w:rsidRPr="74DA4A79">
        <w:rPr>
          <w:rFonts w:ascii="Verdana Pro" w:hAnsi="Verdana Pro"/>
          <w:i/>
          <w:iCs/>
          <w:sz w:val="24"/>
          <w:szCs w:val="24"/>
        </w:rPr>
        <w:t>iputad</w:t>
      </w:r>
      <w:r w:rsidRPr="74DA4A79">
        <w:rPr>
          <w:rFonts w:ascii="Verdana Pro" w:hAnsi="Verdana Pro"/>
          <w:i/>
          <w:iCs/>
          <w:sz w:val="24"/>
          <w:szCs w:val="24"/>
        </w:rPr>
        <w:t>a</w:t>
      </w:r>
      <w:r w:rsidR="00DB72CD" w:rsidRPr="74DA4A79">
        <w:rPr>
          <w:rFonts w:ascii="Verdana Pro" w:hAnsi="Verdana Pro"/>
          <w:i/>
          <w:iCs/>
          <w:sz w:val="24"/>
          <w:szCs w:val="24"/>
        </w:rPr>
        <w:t xml:space="preserve"> del Grupo Popular</w:t>
      </w:r>
      <w:r w:rsidRPr="74DA4A79">
        <w:rPr>
          <w:rFonts w:ascii="Verdana Pro" w:hAnsi="Verdana Pro"/>
          <w:i/>
          <w:iCs/>
          <w:sz w:val="24"/>
          <w:szCs w:val="24"/>
        </w:rPr>
        <w:t>, Parlamento</w:t>
      </w:r>
      <w:r w:rsidR="002E6C17" w:rsidRPr="74DA4A79">
        <w:rPr>
          <w:rFonts w:ascii="Verdana Pro" w:hAnsi="Verdana Pro"/>
          <w:i/>
          <w:iCs/>
          <w:sz w:val="24"/>
          <w:szCs w:val="24"/>
        </w:rPr>
        <w:t xml:space="preserve"> </w:t>
      </w:r>
      <w:r w:rsidRPr="74DA4A79">
        <w:rPr>
          <w:rFonts w:ascii="Verdana Pro" w:hAnsi="Verdana Pro"/>
          <w:i/>
          <w:iCs/>
          <w:sz w:val="24"/>
          <w:szCs w:val="24"/>
        </w:rPr>
        <w:t>E</w:t>
      </w:r>
      <w:r w:rsidR="002E6C17" w:rsidRPr="74DA4A79">
        <w:rPr>
          <w:rFonts w:ascii="Verdana Pro" w:hAnsi="Verdana Pro"/>
          <w:i/>
          <w:iCs/>
          <w:sz w:val="24"/>
          <w:szCs w:val="24"/>
        </w:rPr>
        <w:t>uropeo</w:t>
      </w:r>
      <w:r w:rsidR="00DB72CD" w:rsidRPr="74DA4A79">
        <w:rPr>
          <w:rFonts w:ascii="Verdana Pro" w:hAnsi="Verdana Pro"/>
          <w:i/>
          <w:iCs/>
          <w:sz w:val="24"/>
          <w:szCs w:val="24"/>
        </w:rPr>
        <w:t>.</w:t>
      </w:r>
    </w:p>
    <w:p w14:paraId="7FB2372E" w14:textId="77777777" w:rsidR="007E0B6F" w:rsidRPr="004A0E49" w:rsidRDefault="00D94C4C" w:rsidP="00F23F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 Pro" w:hAnsi="Verdana Pro"/>
          <w:bCs/>
          <w:i/>
          <w:iCs/>
          <w:sz w:val="24"/>
          <w:szCs w:val="24"/>
        </w:rPr>
      </w:pPr>
      <w:r w:rsidRPr="004A0E49">
        <w:rPr>
          <w:rFonts w:ascii="Verdana Pro" w:hAnsi="Verdana Pro" w:cs="Arial"/>
          <w:bCs/>
          <w:sz w:val="24"/>
          <w:szCs w:val="24"/>
        </w:rPr>
        <w:t>Cristina Rodríguez Armigen</w:t>
      </w:r>
      <w:r w:rsidR="004A0E49" w:rsidRPr="004A0E49">
        <w:rPr>
          <w:rFonts w:ascii="Verdana Pro" w:hAnsi="Verdana Pro" w:cs="Arial"/>
          <w:bCs/>
          <w:sz w:val="24"/>
          <w:szCs w:val="24"/>
        </w:rPr>
        <w:t xml:space="preserve">, </w:t>
      </w:r>
      <w:r w:rsidRPr="004A0E49">
        <w:rPr>
          <w:rFonts w:ascii="Verdana Pro" w:hAnsi="Verdana Pro" w:cs="Arial"/>
          <w:bCs/>
          <w:i/>
          <w:iCs/>
          <w:sz w:val="24"/>
          <w:szCs w:val="24"/>
        </w:rPr>
        <w:t>Presidenta de la Comisión Políticas Publicas en Discapacidad de Les Corts</w:t>
      </w:r>
      <w:r w:rsidR="00A0748E" w:rsidRPr="004A0E49">
        <w:rPr>
          <w:rFonts w:ascii="Verdana Pro" w:hAnsi="Verdana Pro" w:cs="Arial"/>
          <w:bCs/>
          <w:i/>
          <w:iCs/>
          <w:sz w:val="24"/>
          <w:szCs w:val="24"/>
        </w:rPr>
        <w:t xml:space="preserve"> Valencianes</w:t>
      </w:r>
      <w:r w:rsidR="00A0748E" w:rsidRPr="004A0E49">
        <w:rPr>
          <w:rFonts w:ascii="Verdana Pro" w:hAnsi="Verdana Pro" w:cs="Arial"/>
          <w:bCs/>
          <w:i/>
          <w:iCs/>
        </w:rPr>
        <w:t>.</w:t>
      </w:r>
    </w:p>
    <w:p w14:paraId="641A4BAA" w14:textId="77777777" w:rsidR="00812DF0" w:rsidRDefault="003D649C" w:rsidP="00F23FB6">
      <w:pPr>
        <w:pStyle w:val="Prrafodelista"/>
        <w:numPr>
          <w:ilvl w:val="0"/>
          <w:numId w:val="1"/>
        </w:numPr>
        <w:spacing w:line="276" w:lineRule="auto"/>
        <w:rPr>
          <w:rFonts w:ascii="Verdana Pro" w:hAnsi="Verdana Pro"/>
          <w:i/>
          <w:iCs/>
          <w:sz w:val="24"/>
          <w:szCs w:val="24"/>
        </w:rPr>
      </w:pPr>
      <w:r w:rsidRPr="004A0E49">
        <w:rPr>
          <w:rFonts w:ascii="Verdana Pro" w:hAnsi="Verdana Pro"/>
          <w:sz w:val="24"/>
          <w:szCs w:val="24"/>
        </w:rPr>
        <w:t>Mercedes López</w:t>
      </w:r>
      <w:r w:rsidR="004B4E55" w:rsidRPr="004A0E49">
        <w:rPr>
          <w:rFonts w:ascii="Verdana Pro" w:hAnsi="Verdana Pro"/>
          <w:sz w:val="24"/>
          <w:szCs w:val="24"/>
        </w:rPr>
        <w:t xml:space="preserve"> Romero</w:t>
      </w:r>
      <w:r w:rsidR="004A0E49" w:rsidRPr="004A0E49">
        <w:rPr>
          <w:rFonts w:ascii="Verdana Pro" w:hAnsi="Verdana Pro"/>
          <w:sz w:val="24"/>
          <w:szCs w:val="24"/>
        </w:rPr>
        <w:t xml:space="preserve">, </w:t>
      </w:r>
      <w:r w:rsidR="003458A4" w:rsidRPr="004A0E49">
        <w:rPr>
          <w:rFonts w:ascii="Verdana Pro" w:hAnsi="Verdana Pro"/>
          <w:i/>
          <w:iCs/>
          <w:sz w:val="24"/>
          <w:szCs w:val="24"/>
        </w:rPr>
        <w:t>Diputada del Parlamento de Andalucía</w:t>
      </w:r>
      <w:r w:rsidR="00DB72CD">
        <w:rPr>
          <w:rFonts w:ascii="Verdana Pro" w:hAnsi="Verdana Pro"/>
          <w:i/>
          <w:iCs/>
          <w:sz w:val="24"/>
          <w:szCs w:val="24"/>
        </w:rPr>
        <w:t>.</w:t>
      </w:r>
      <w:r w:rsidR="003458A4" w:rsidRPr="004A0E49">
        <w:rPr>
          <w:rFonts w:ascii="Verdana Pro" w:hAnsi="Verdana Pro"/>
          <w:i/>
          <w:iCs/>
          <w:sz w:val="24"/>
          <w:szCs w:val="24"/>
        </w:rPr>
        <w:t xml:space="preserve"> </w:t>
      </w:r>
    </w:p>
    <w:p w14:paraId="7811C6D9" w14:textId="77777777" w:rsidR="002B6EB8" w:rsidRPr="00552C34" w:rsidRDefault="002B6EB8" w:rsidP="002B6EB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 Pro" w:hAnsi="Verdana Pro" w:cs="Arial"/>
          <w:i/>
          <w:iCs/>
          <w:sz w:val="24"/>
          <w:szCs w:val="24"/>
        </w:rPr>
      </w:pPr>
      <w:r w:rsidRPr="00552C34">
        <w:rPr>
          <w:rFonts w:ascii="Verdana Pro" w:hAnsi="Verdana Pro" w:cs="Arial"/>
          <w:sz w:val="24"/>
          <w:szCs w:val="24"/>
        </w:rPr>
        <w:lastRenderedPageBreak/>
        <w:t xml:space="preserve">Carlos Laguna Asensi, </w:t>
      </w:r>
      <w:r w:rsidRPr="00552C34">
        <w:rPr>
          <w:rFonts w:ascii="Verdana Pro" w:hAnsi="Verdana Pro" w:cs="Arial"/>
          <w:i/>
          <w:iCs/>
          <w:sz w:val="24"/>
          <w:szCs w:val="24"/>
        </w:rPr>
        <w:t>Diputado en Les Corts Valencianes, Expresidente del CERMI CV</w:t>
      </w:r>
    </w:p>
    <w:p w14:paraId="0DE4B5B7" w14:textId="77777777" w:rsidR="002B6EB8" w:rsidRPr="004A0E49" w:rsidRDefault="002B6EB8" w:rsidP="002B6EB8">
      <w:pPr>
        <w:pStyle w:val="Prrafodelista"/>
        <w:spacing w:line="276" w:lineRule="auto"/>
        <w:rPr>
          <w:rFonts w:ascii="Verdana Pro" w:hAnsi="Verdana Pro"/>
          <w:i/>
          <w:iCs/>
          <w:sz w:val="24"/>
          <w:szCs w:val="24"/>
        </w:rPr>
      </w:pPr>
    </w:p>
    <w:p w14:paraId="66204FF1" w14:textId="77777777" w:rsidR="00A0748E" w:rsidRPr="00CF5C32" w:rsidRDefault="00A0748E" w:rsidP="00CF5C32">
      <w:pPr>
        <w:spacing w:line="276" w:lineRule="auto"/>
        <w:rPr>
          <w:rFonts w:ascii="Verdana Pro" w:hAnsi="Verdana Pro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C1700" w:rsidRPr="00B65F71" w14:paraId="17CA941C" w14:textId="77777777" w:rsidTr="0061382D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7E33ABAA" w14:textId="77777777" w:rsidR="008C1700" w:rsidRPr="00F23FB6" w:rsidRDefault="008C1700" w:rsidP="00B65F71">
            <w:pPr>
              <w:spacing w:after="0" w:line="276" w:lineRule="auto"/>
              <w:jc w:val="center"/>
              <w:rPr>
                <w:rFonts w:ascii="Verdana Pro" w:hAnsi="Verdana Pro"/>
                <w:b/>
                <w:bCs/>
                <w:color w:val="FFFFFF"/>
                <w:sz w:val="24"/>
                <w:szCs w:val="24"/>
              </w:rPr>
            </w:pPr>
            <w:r w:rsidRPr="00F23FB6">
              <w:rPr>
                <w:rFonts w:ascii="Verdana Pro" w:hAnsi="Verdana Pro"/>
                <w:b/>
                <w:bCs/>
                <w:color w:val="FFFFFF"/>
                <w:sz w:val="24"/>
                <w:szCs w:val="24"/>
              </w:rPr>
              <w:t>11,30 h. Pausa café.</w:t>
            </w:r>
          </w:p>
        </w:tc>
      </w:tr>
    </w:tbl>
    <w:p w14:paraId="2DBF0D7D" w14:textId="77777777" w:rsidR="00812DF0" w:rsidRPr="0061382D" w:rsidRDefault="00812DF0" w:rsidP="00CF5C32">
      <w:pPr>
        <w:spacing w:line="276" w:lineRule="auto"/>
        <w:rPr>
          <w:rFonts w:ascii="Verdana Pro" w:hAnsi="Verdana Pro"/>
          <w:b/>
          <w:bCs/>
          <w:sz w:val="28"/>
          <w:szCs w:val="28"/>
        </w:rPr>
      </w:pPr>
    </w:p>
    <w:tbl>
      <w:tblPr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8494"/>
      </w:tblGrid>
      <w:tr w:rsidR="0061382D" w:rsidRPr="00F23FB6" w14:paraId="7D69EBFE" w14:textId="77777777" w:rsidTr="0061382D">
        <w:tc>
          <w:tcPr>
            <w:tcW w:w="8494" w:type="dxa"/>
            <w:shd w:val="clear" w:color="auto" w:fill="0070C0"/>
          </w:tcPr>
          <w:p w14:paraId="2B4A7712" w14:textId="77777777" w:rsidR="008C1700" w:rsidRPr="00F23FB6" w:rsidRDefault="008C1700" w:rsidP="00964F05">
            <w:pPr>
              <w:spacing w:after="0" w:line="276" w:lineRule="auto"/>
              <w:jc w:val="center"/>
              <w:rPr>
                <w:rFonts w:ascii="Verdana Pro" w:hAnsi="Verdana Pro"/>
                <w:b/>
                <w:b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/>
                <w:b/>
                <w:bCs/>
                <w:color w:val="FFFFFF"/>
                <w:sz w:val="28"/>
                <w:szCs w:val="28"/>
              </w:rPr>
              <w:t>12,00 h. Presentación.</w:t>
            </w:r>
          </w:p>
        </w:tc>
      </w:tr>
      <w:tr w:rsidR="0061382D" w:rsidRPr="00F23FB6" w14:paraId="4C2A6CD1" w14:textId="77777777" w:rsidTr="0061382D">
        <w:tc>
          <w:tcPr>
            <w:tcW w:w="8494" w:type="dxa"/>
            <w:shd w:val="clear" w:color="auto" w:fill="0070C0"/>
          </w:tcPr>
          <w:p w14:paraId="0CE5DCAD" w14:textId="77777777" w:rsidR="008C1700" w:rsidRPr="00F23FB6" w:rsidRDefault="008C1700" w:rsidP="00964F05">
            <w:pPr>
              <w:spacing w:after="0" w:line="276" w:lineRule="auto"/>
              <w:jc w:val="center"/>
              <w:rPr>
                <w:rFonts w:ascii="Verdana Pro" w:hAnsi="Verdana Pro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/>
                <w:b/>
                <w:bCs/>
                <w:i/>
                <w:iCs/>
                <w:color w:val="FFFFFF"/>
                <w:sz w:val="28"/>
                <w:szCs w:val="28"/>
              </w:rPr>
              <w:t>Declaración de Alicante de Bases para una política pública exigente de discapacidad</w:t>
            </w:r>
          </w:p>
        </w:tc>
      </w:tr>
    </w:tbl>
    <w:p w14:paraId="6B62F1B3" w14:textId="77777777" w:rsidR="008C1700" w:rsidRPr="0061382D" w:rsidRDefault="008C1700" w:rsidP="00CF5C32">
      <w:pPr>
        <w:spacing w:line="276" w:lineRule="auto"/>
        <w:rPr>
          <w:rFonts w:ascii="Verdana Pro" w:hAnsi="Verdana Pro"/>
          <w:sz w:val="28"/>
          <w:szCs w:val="28"/>
        </w:rPr>
      </w:pPr>
    </w:p>
    <w:p w14:paraId="066AA0A4" w14:textId="77777777" w:rsidR="004B4E55" w:rsidRPr="0061382D" w:rsidRDefault="004B4E55" w:rsidP="00F23FB6">
      <w:pPr>
        <w:pStyle w:val="Prrafodelista"/>
        <w:numPr>
          <w:ilvl w:val="0"/>
          <w:numId w:val="1"/>
        </w:numPr>
        <w:spacing w:line="276" w:lineRule="auto"/>
        <w:rPr>
          <w:rFonts w:ascii="Verdana Pro" w:hAnsi="Verdana Pro"/>
          <w:i/>
          <w:iCs/>
          <w:sz w:val="24"/>
          <w:szCs w:val="24"/>
        </w:rPr>
      </w:pPr>
      <w:r w:rsidRPr="0061382D">
        <w:rPr>
          <w:rFonts w:ascii="Verdana Pro" w:hAnsi="Verdana Pro"/>
          <w:sz w:val="24"/>
          <w:szCs w:val="24"/>
        </w:rPr>
        <w:t>Luis Vañó Gisbert</w:t>
      </w:r>
      <w:r w:rsidR="0061382D" w:rsidRPr="0061382D">
        <w:rPr>
          <w:rFonts w:ascii="Verdana Pro" w:hAnsi="Verdana Pro"/>
          <w:sz w:val="24"/>
          <w:szCs w:val="24"/>
        </w:rPr>
        <w:t xml:space="preserve">, </w:t>
      </w:r>
      <w:r w:rsidRPr="0061382D">
        <w:rPr>
          <w:rFonts w:ascii="Verdana Pro" w:hAnsi="Verdana Pro"/>
          <w:i/>
          <w:iCs/>
          <w:sz w:val="24"/>
          <w:szCs w:val="24"/>
        </w:rPr>
        <w:t>Presidente del CERMI CV</w:t>
      </w:r>
      <w:r w:rsidR="00DB72CD">
        <w:rPr>
          <w:rFonts w:ascii="Verdana Pro" w:hAnsi="Verdana Pro"/>
          <w:i/>
          <w:iCs/>
          <w:sz w:val="24"/>
          <w:szCs w:val="24"/>
        </w:rPr>
        <w:t>.</w:t>
      </w:r>
    </w:p>
    <w:p w14:paraId="02F2C34E" w14:textId="77777777" w:rsidR="008C1700" w:rsidRPr="00CF5C32" w:rsidRDefault="008C1700" w:rsidP="00CF5C32">
      <w:pPr>
        <w:spacing w:line="276" w:lineRule="auto"/>
        <w:rPr>
          <w:rFonts w:ascii="Verdana Pro" w:hAnsi="Verdana Pro"/>
          <w:i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61382D" w:rsidRPr="00F23FB6" w14:paraId="67ADBC5F" w14:textId="77777777" w:rsidTr="0061382D">
        <w:tc>
          <w:tcPr>
            <w:tcW w:w="8494" w:type="dxa"/>
            <w:shd w:val="clear" w:color="auto" w:fill="auto"/>
          </w:tcPr>
          <w:p w14:paraId="0C6BD5C7" w14:textId="77777777" w:rsidR="008C1700" w:rsidRPr="00F23FB6" w:rsidRDefault="008C1700" w:rsidP="00964F05">
            <w:pPr>
              <w:shd w:val="clear" w:color="auto" w:fill="0070C0"/>
              <w:spacing w:after="0" w:line="276" w:lineRule="auto"/>
              <w:jc w:val="center"/>
              <w:rPr>
                <w:rFonts w:ascii="Verdana Pro" w:hAnsi="Verdana Pro"/>
                <w:b/>
                <w:bCs/>
                <w:color w:val="FFFFFF"/>
                <w:sz w:val="28"/>
                <w:szCs w:val="28"/>
              </w:rPr>
            </w:pPr>
            <w:r w:rsidRPr="00F23FB6">
              <w:rPr>
                <w:rFonts w:ascii="Verdana Pro" w:hAnsi="Verdana Pro"/>
                <w:b/>
                <w:bCs/>
                <w:color w:val="FFFFFF"/>
                <w:sz w:val="28"/>
                <w:szCs w:val="28"/>
              </w:rPr>
              <w:t>12,30 h. Clausura.</w:t>
            </w:r>
          </w:p>
        </w:tc>
      </w:tr>
    </w:tbl>
    <w:p w14:paraId="680A4E5D" w14:textId="77777777" w:rsidR="008C1700" w:rsidRDefault="008C1700" w:rsidP="0061382D">
      <w:pPr>
        <w:spacing w:line="276" w:lineRule="auto"/>
        <w:rPr>
          <w:rFonts w:ascii="Verdana Pro" w:hAnsi="Verdana Pro"/>
          <w:sz w:val="24"/>
          <w:szCs w:val="24"/>
        </w:rPr>
      </w:pPr>
    </w:p>
    <w:p w14:paraId="563595BD" w14:textId="2615C0BE" w:rsidR="00EB626A" w:rsidRPr="0061382D" w:rsidRDefault="00EB626A" w:rsidP="00F23FB6">
      <w:pPr>
        <w:pStyle w:val="Prrafodelista"/>
        <w:numPr>
          <w:ilvl w:val="0"/>
          <w:numId w:val="1"/>
        </w:numPr>
        <w:spacing w:line="276" w:lineRule="auto"/>
        <w:rPr>
          <w:rFonts w:ascii="Verdana Pro" w:hAnsi="Verdana Pro"/>
          <w:i/>
          <w:iCs/>
          <w:sz w:val="24"/>
          <w:szCs w:val="24"/>
        </w:rPr>
      </w:pPr>
      <w:r w:rsidRPr="0061382D">
        <w:rPr>
          <w:rFonts w:ascii="Verdana Pro" w:hAnsi="Verdana Pro"/>
          <w:sz w:val="24"/>
          <w:szCs w:val="24"/>
        </w:rPr>
        <w:t>Marta Valencia Betrán</w:t>
      </w:r>
      <w:r w:rsidR="00F624CA">
        <w:rPr>
          <w:rFonts w:ascii="Verdana Pro" w:hAnsi="Verdana Pro"/>
          <w:sz w:val="24"/>
          <w:szCs w:val="24"/>
        </w:rPr>
        <w:t>;</w:t>
      </w:r>
      <w:r w:rsidR="0061382D" w:rsidRPr="0061382D">
        <w:rPr>
          <w:rFonts w:ascii="Verdana Pro" w:hAnsi="Verdana Pro"/>
          <w:sz w:val="24"/>
          <w:szCs w:val="24"/>
        </w:rPr>
        <w:t xml:space="preserve"> </w:t>
      </w:r>
      <w:r w:rsidRPr="0061382D">
        <w:rPr>
          <w:rFonts w:ascii="Verdana Pro" w:hAnsi="Verdana Pro"/>
          <w:i/>
          <w:iCs/>
          <w:sz w:val="24"/>
          <w:szCs w:val="24"/>
        </w:rPr>
        <w:t xml:space="preserve">Presidenta de </w:t>
      </w:r>
      <w:r w:rsidR="00755427" w:rsidRPr="0061382D">
        <w:rPr>
          <w:rFonts w:ascii="Verdana Pro" w:hAnsi="Verdana Pro"/>
          <w:i/>
          <w:iCs/>
          <w:sz w:val="24"/>
          <w:szCs w:val="24"/>
        </w:rPr>
        <w:t xml:space="preserve">la </w:t>
      </w:r>
      <w:r w:rsidRPr="0061382D">
        <w:rPr>
          <w:rFonts w:ascii="Verdana Pro" w:hAnsi="Verdana Pro"/>
          <w:i/>
          <w:iCs/>
          <w:sz w:val="24"/>
          <w:szCs w:val="24"/>
        </w:rPr>
        <w:t>Fundación CERMI Mujeres</w:t>
      </w:r>
      <w:r w:rsidR="00DB72CD">
        <w:rPr>
          <w:rFonts w:ascii="Verdana Pro" w:hAnsi="Verdana Pro"/>
          <w:i/>
          <w:iCs/>
          <w:sz w:val="24"/>
          <w:szCs w:val="24"/>
        </w:rPr>
        <w:t>.</w:t>
      </w:r>
    </w:p>
    <w:p w14:paraId="0437D0F7" w14:textId="3C58EFB0" w:rsidR="006A1B22" w:rsidRPr="0061382D" w:rsidRDefault="006A1B22" w:rsidP="00F23FB6">
      <w:pPr>
        <w:pStyle w:val="Prrafodelista"/>
        <w:numPr>
          <w:ilvl w:val="0"/>
          <w:numId w:val="1"/>
        </w:numPr>
        <w:spacing w:line="276" w:lineRule="auto"/>
        <w:rPr>
          <w:rFonts w:ascii="Verdana Pro" w:hAnsi="Verdana Pro"/>
          <w:i/>
          <w:iCs/>
          <w:sz w:val="24"/>
          <w:szCs w:val="24"/>
        </w:rPr>
      </w:pPr>
      <w:r w:rsidRPr="0061382D">
        <w:rPr>
          <w:rFonts w:ascii="Verdana Pro" w:hAnsi="Verdana Pro"/>
          <w:sz w:val="24"/>
          <w:szCs w:val="24"/>
        </w:rPr>
        <w:t>Jesús Martín Blanco</w:t>
      </w:r>
      <w:r w:rsidR="00F624CA">
        <w:rPr>
          <w:rFonts w:ascii="Verdana Pro" w:hAnsi="Verdana Pro"/>
          <w:sz w:val="24"/>
          <w:szCs w:val="24"/>
        </w:rPr>
        <w:t>;</w:t>
      </w:r>
      <w:r w:rsidR="0061382D" w:rsidRPr="0061382D">
        <w:rPr>
          <w:rFonts w:ascii="Verdana Pro" w:hAnsi="Verdana Pro"/>
          <w:sz w:val="24"/>
          <w:szCs w:val="24"/>
        </w:rPr>
        <w:t xml:space="preserve"> </w:t>
      </w:r>
      <w:r w:rsidRPr="0061382D">
        <w:rPr>
          <w:rFonts w:ascii="Verdana Pro" w:hAnsi="Verdana Pro"/>
          <w:i/>
          <w:iCs/>
          <w:sz w:val="24"/>
          <w:szCs w:val="24"/>
        </w:rPr>
        <w:t>Director General de Derechos de las Personas con Discapacidad del Ministerio de Derechos Sociales y Agenda 2030</w:t>
      </w:r>
      <w:r w:rsidR="00DB72CD">
        <w:rPr>
          <w:rFonts w:ascii="Verdana Pro" w:hAnsi="Verdana Pro"/>
          <w:i/>
          <w:iCs/>
          <w:sz w:val="24"/>
          <w:szCs w:val="24"/>
        </w:rPr>
        <w:t>.</w:t>
      </w:r>
    </w:p>
    <w:p w14:paraId="4096050B" w14:textId="11A48650" w:rsidR="00755427" w:rsidRPr="0061382D" w:rsidRDefault="00755427" w:rsidP="00F23FB6">
      <w:pPr>
        <w:pStyle w:val="Prrafodelista"/>
        <w:numPr>
          <w:ilvl w:val="0"/>
          <w:numId w:val="1"/>
        </w:numPr>
        <w:spacing w:line="276" w:lineRule="auto"/>
        <w:rPr>
          <w:rFonts w:ascii="Verdana Pro" w:hAnsi="Verdana Pro"/>
          <w:i/>
          <w:iCs/>
          <w:sz w:val="24"/>
          <w:szCs w:val="24"/>
        </w:rPr>
      </w:pPr>
      <w:r w:rsidRPr="0061382D">
        <w:rPr>
          <w:rFonts w:ascii="Verdana Pro" w:hAnsi="Verdana Pro"/>
          <w:sz w:val="24"/>
          <w:szCs w:val="24"/>
        </w:rPr>
        <w:t>Julia Parra Aparicio</w:t>
      </w:r>
      <w:r w:rsidR="00F624CA">
        <w:rPr>
          <w:rFonts w:ascii="Verdana Pro" w:hAnsi="Verdana Pro"/>
          <w:sz w:val="24"/>
          <w:szCs w:val="24"/>
        </w:rPr>
        <w:t>;</w:t>
      </w:r>
      <w:r w:rsidR="0061382D" w:rsidRPr="0061382D">
        <w:rPr>
          <w:rFonts w:ascii="Verdana Pro" w:hAnsi="Verdana Pro"/>
          <w:sz w:val="24"/>
          <w:szCs w:val="24"/>
        </w:rPr>
        <w:t xml:space="preserve"> </w:t>
      </w:r>
      <w:r w:rsidRPr="0061382D">
        <w:rPr>
          <w:rFonts w:ascii="Verdana Pro" w:hAnsi="Verdana Pro"/>
          <w:i/>
          <w:iCs/>
          <w:sz w:val="24"/>
          <w:szCs w:val="24"/>
        </w:rPr>
        <w:t>Vicepresidenta 1ª de la Diputación de Alicante</w:t>
      </w:r>
      <w:r w:rsidR="00DB72CD">
        <w:rPr>
          <w:rFonts w:ascii="Verdana Pro" w:hAnsi="Verdana Pro"/>
          <w:i/>
          <w:iCs/>
          <w:sz w:val="24"/>
          <w:szCs w:val="24"/>
        </w:rPr>
        <w:t>.</w:t>
      </w:r>
    </w:p>
    <w:p w14:paraId="109F3B9F" w14:textId="6497E99F" w:rsidR="00755427" w:rsidRPr="0061382D" w:rsidRDefault="00F624CA" w:rsidP="00F23FB6">
      <w:pPr>
        <w:pStyle w:val="Prrafodelista"/>
        <w:numPr>
          <w:ilvl w:val="0"/>
          <w:numId w:val="1"/>
        </w:numPr>
        <w:spacing w:line="276" w:lineRule="auto"/>
        <w:rPr>
          <w:rFonts w:ascii="Verdana Pro" w:hAnsi="Verdana Pro"/>
          <w:i/>
          <w:iCs/>
          <w:sz w:val="24"/>
          <w:szCs w:val="24"/>
        </w:rPr>
      </w:pPr>
      <w:r w:rsidRPr="00F624CA">
        <w:rPr>
          <w:rFonts w:ascii="Verdana Pro" w:hAnsi="Verdana Pro"/>
          <w:sz w:val="24"/>
          <w:szCs w:val="24"/>
        </w:rPr>
        <w:t>Ángel Luna</w:t>
      </w:r>
      <w:r>
        <w:rPr>
          <w:rFonts w:ascii="Verdana Pro" w:hAnsi="Verdana Pro"/>
          <w:sz w:val="24"/>
          <w:szCs w:val="24"/>
        </w:rPr>
        <w:t xml:space="preserve"> González</w:t>
      </w:r>
      <w:r w:rsidRPr="00F624CA">
        <w:rPr>
          <w:rFonts w:ascii="Verdana Pro" w:hAnsi="Verdana Pro"/>
          <w:sz w:val="24"/>
          <w:szCs w:val="24"/>
        </w:rPr>
        <w:t>; Sindic de Greuges de la Comunidad Valenciana</w:t>
      </w:r>
      <w:r w:rsidR="00DB72CD">
        <w:rPr>
          <w:rFonts w:ascii="Verdana Pro" w:hAnsi="Verdana Pro"/>
          <w:i/>
          <w:iCs/>
          <w:sz w:val="24"/>
          <w:szCs w:val="24"/>
        </w:rPr>
        <w:t>.</w:t>
      </w:r>
    </w:p>
    <w:p w14:paraId="333AE032" w14:textId="6FA46645" w:rsidR="00EB626A" w:rsidRDefault="00755427" w:rsidP="00F23FB6">
      <w:pPr>
        <w:pStyle w:val="Prrafodelista"/>
        <w:numPr>
          <w:ilvl w:val="0"/>
          <w:numId w:val="1"/>
        </w:numPr>
        <w:spacing w:line="276" w:lineRule="auto"/>
        <w:rPr>
          <w:rFonts w:ascii="Verdana Pro" w:hAnsi="Verdana Pro"/>
          <w:i/>
          <w:iCs/>
          <w:sz w:val="24"/>
          <w:szCs w:val="24"/>
        </w:rPr>
      </w:pPr>
      <w:r w:rsidRPr="0061382D">
        <w:rPr>
          <w:rFonts w:ascii="Verdana Pro" w:hAnsi="Verdana Pro"/>
          <w:sz w:val="24"/>
          <w:szCs w:val="24"/>
        </w:rPr>
        <w:t>Luis José Barcala Sierra</w:t>
      </w:r>
      <w:r w:rsidR="00F624CA">
        <w:rPr>
          <w:rFonts w:ascii="Verdana Pro" w:hAnsi="Verdana Pro"/>
          <w:sz w:val="24"/>
          <w:szCs w:val="24"/>
        </w:rPr>
        <w:t>;</w:t>
      </w:r>
      <w:r w:rsidR="0061382D" w:rsidRPr="0061382D">
        <w:rPr>
          <w:rFonts w:ascii="Verdana Pro" w:hAnsi="Verdana Pro"/>
          <w:sz w:val="24"/>
          <w:szCs w:val="24"/>
        </w:rPr>
        <w:t xml:space="preserve"> </w:t>
      </w:r>
      <w:r w:rsidRPr="0061382D">
        <w:rPr>
          <w:rFonts w:ascii="Verdana Pro" w:hAnsi="Verdana Pro"/>
          <w:i/>
          <w:iCs/>
          <w:sz w:val="24"/>
          <w:szCs w:val="24"/>
        </w:rPr>
        <w:t>Alcalde de Alicante</w:t>
      </w:r>
      <w:r w:rsidR="00DB72CD">
        <w:rPr>
          <w:rFonts w:ascii="Verdana Pro" w:hAnsi="Verdana Pro"/>
          <w:i/>
          <w:iCs/>
          <w:sz w:val="24"/>
          <w:szCs w:val="24"/>
        </w:rPr>
        <w:t>.</w:t>
      </w:r>
    </w:p>
    <w:p w14:paraId="19219836" w14:textId="77777777" w:rsidR="00CF5C32" w:rsidRPr="00CF5C32" w:rsidRDefault="00CF5C32" w:rsidP="00CF5C32">
      <w:pPr>
        <w:spacing w:line="276" w:lineRule="auto"/>
        <w:rPr>
          <w:rFonts w:ascii="Verdana Pro" w:hAnsi="Verdana Pro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C1700" w:rsidRPr="00B65F71" w14:paraId="2C9A91EF" w14:textId="77777777" w:rsidTr="0061382D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0FBFCB68" w14:textId="77777777" w:rsidR="008C1700" w:rsidRPr="00F23FB6" w:rsidRDefault="008C1700" w:rsidP="00B65F71">
            <w:pPr>
              <w:spacing w:after="0" w:line="276" w:lineRule="auto"/>
              <w:jc w:val="center"/>
              <w:rPr>
                <w:rFonts w:ascii="Verdana Pro" w:hAnsi="Verdana Pro"/>
                <w:b/>
                <w:bCs/>
                <w:color w:val="FFFFFF"/>
                <w:sz w:val="24"/>
                <w:szCs w:val="24"/>
              </w:rPr>
            </w:pPr>
            <w:r w:rsidRPr="00F23FB6">
              <w:rPr>
                <w:rFonts w:ascii="Verdana Pro" w:hAnsi="Verdana Pro"/>
                <w:b/>
                <w:bCs/>
                <w:color w:val="FFFFFF"/>
                <w:sz w:val="24"/>
                <w:szCs w:val="24"/>
              </w:rPr>
              <w:t>13,00 h. Fin de la tercera jornada y del Congreso.</w:t>
            </w:r>
          </w:p>
        </w:tc>
      </w:tr>
    </w:tbl>
    <w:p w14:paraId="296FEF7D" w14:textId="77777777" w:rsidR="004B4E55" w:rsidRPr="00CF5C32" w:rsidRDefault="004B4E55" w:rsidP="00CF5C32">
      <w:pPr>
        <w:spacing w:line="276" w:lineRule="auto"/>
        <w:rPr>
          <w:rFonts w:ascii="Verdana Pro" w:hAnsi="Verdana Pro"/>
          <w:sz w:val="24"/>
          <w:szCs w:val="24"/>
        </w:rPr>
      </w:pPr>
    </w:p>
    <w:p w14:paraId="7194DBDC" w14:textId="056239C1" w:rsidR="00CF5C32" w:rsidRDefault="00CF5C32">
      <w:pPr>
        <w:spacing w:line="276" w:lineRule="auto"/>
        <w:rPr>
          <w:rFonts w:ascii="Verdana Pro" w:hAnsi="Verdana Pro"/>
          <w:sz w:val="24"/>
          <w:szCs w:val="24"/>
        </w:rPr>
      </w:pPr>
    </w:p>
    <w:p w14:paraId="244E5245" w14:textId="6BB6DA89" w:rsidR="00D9118F" w:rsidRDefault="00D9118F">
      <w:pPr>
        <w:spacing w:line="276" w:lineRule="auto"/>
        <w:rPr>
          <w:rFonts w:ascii="Verdana Pro" w:hAnsi="Verdana Pro"/>
          <w:sz w:val="24"/>
          <w:szCs w:val="24"/>
        </w:rPr>
      </w:pPr>
    </w:p>
    <w:p w14:paraId="60EA9FD2" w14:textId="2402246A" w:rsidR="00D9118F" w:rsidRDefault="00D9118F">
      <w:pPr>
        <w:spacing w:line="276" w:lineRule="auto"/>
        <w:rPr>
          <w:rFonts w:ascii="Verdana Pro" w:hAnsi="Verdana Pro"/>
          <w:sz w:val="24"/>
          <w:szCs w:val="24"/>
        </w:rPr>
      </w:pPr>
    </w:p>
    <w:p w14:paraId="545ED951" w14:textId="55C3CAEC" w:rsidR="00D9118F" w:rsidRDefault="00D9118F" w:rsidP="00D9118F">
      <w:pPr>
        <w:spacing w:line="240" w:lineRule="auto"/>
        <w:rPr>
          <w:rFonts w:ascii="Verdana Pro" w:hAnsi="Verdana Pro"/>
          <w:b/>
          <w:bCs/>
          <w:sz w:val="24"/>
          <w:szCs w:val="24"/>
        </w:rPr>
      </w:pPr>
    </w:p>
    <w:p w14:paraId="534C990C" w14:textId="77777777" w:rsidR="00D9118F" w:rsidRPr="00D9118F" w:rsidRDefault="00D9118F" w:rsidP="00D9118F">
      <w:pPr>
        <w:spacing w:line="240" w:lineRule="auto"/>
        <w:rPr>
          <w:rFonts w:ascii="Verdana Pro" w:hAnsi="Verdana Pro"/>
          <w:b/>
          <w:bCs/>
          <w:sz w:val="24"/>
          <w:szCs w:val="24"/>
        </w:rPr>
      </w:pPr>
    </w:p>
    <w:sectPr w:rsidR="00D9118F" w:rsidRPr="00D9118F" w:rsidSect="00964F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7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6C386" w14:textId="77777777" w:rsidR="003029C5" w:rsidRDefault="003029C5" w:rsidP="006B6E40">
      <w:pPr>
        <w:spacing w:after="0" w:line="240" w:lineRule="auto"/>
      </w:pPr>
      <w:r>
        <w:separator/>
      </w:r>
    </w:p>
  </w:endnote>
  <w:endnote w:type="continuationSeparator" w:id="0">
    <w:p w14:paraId="20D32ECD" w14:textId="77777777" w:rsidR="003029C5" w:rsidRDefault="003029C5" w:rsidP="006B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641F1" w14:textId="77777777" w:rsidR="00811D38" w:rsidRDefault="00811D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07F4C" w14:textId="29E4E330" w:rsidR="006B6E40" w:rsidRDefault="006B6E40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811D38">
      <w:rPr>
        <w:noProof/>
      </w:rPr>
      <w:t>1</w:t>
    </w:r>
    <w:r>
      <w:fldChar w:fldCharType="end"/>
    </w:r>
  </w:p>
  <w:p w14:paraId="6D072C0D" w14:textId="77777777" w:rsidR="006B6E40" w:rsidRDefault="006B6E4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6DEB8" w14:textId="77777777" w:rsidR="00811D38" w:rsidRDefault="00811D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0CD0A" w14:textId="77777777" w:rsidR="003029C5" w:rsidRDefault="003029C5" w:rsidP="006B6E40">
      <w:pPr>
        <w:spacing w:after="0" w:line="240" w:lineRule="auto"/>
      </w:pPr>
      <w:r>
        <w:separator/>
      </w:r>
    </w:p>
  </w:footnote>
  <w:footnote w:type="continuationSeparator" w:id="0">
    <w:p w14:paraId="7B798E62" w14:textId="77777777" w:rsidR="003029C5" w:rsidRDefault="003029C5" w:rsidP="006B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6BC60" w14:textId="77777777" w:rsidR="00811D38" w:rsidRDefault="00811D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68D36" w14:textId="77777777" w:rsidR="00811D38" w:rsidRDefault="00811D3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0FCAD" w14:textId="77777777" w:rsidR="00811D38" w:rsidRDefault="00811D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33C"/>
    <w:multiLevelType w:val="hybridMultilevel"/>
    <w:tmpl w:val="7A5E088C"/>
    <w:lvl w:ilvl="0" w:tplc="49EAF5D8">
      <w:start w:val="1"/>
      <w:numFmt w:val="bullet"/>
      <w:lvlText w:val="扎"/>
      <w:lvlJc w:val="left"/>
      <w:pPr>
        <w:ind w:left="720" w:hanging="360"/>
      </w:pPr>
      <w:rPr>
        <w:rFonts w:ascii="Yu Mincho Demibold" w:eastAsia="Yu Mincho Demibold" w:hAnsi="Yu Mincho Demibold" w:hint="eastAsi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F79D7"/>
    <w:multiLevelType w:val="hybridMultilevel"/>
    <w:tmpl w:val="E348E8FE"/>
    <w:lvl w:ilvl="0" w:tplc="FC201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77AB8"/>
    <w:multiLevelType w:val="hybridMultilevel"/>
    <w:tmpl w:val="757A2C2A"/>
    <w:lvl w:ilvl="0" w:tplc="FC201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063AE"/>
    <w:multiLevelType w:val="hybridMultilevel"/>
    <w:tmpl w:val="96C0D280"/>
    <w:lvl w:ilvl="0" w:tplc="FC201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85667"/>
    <w:multiLevelType w:val="hybridMultilevel"/>
    <w:tmpl w:val="DB701320"/>
    <w:lvl w:ilvl="0" w:tplc="A46C6EC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63CE3"/>
    <w:multiLevelType w:val="hybridMultilevel"/>
    <w:tmpl w:val="FDEA9AF2"/>
    <w:lvl w:ilvl="0" w:tplc="90941A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F2"/>
    <w:rsid w:val="00012419"/>
    <w:rsid w:val="00023C0C"/>
    <w:rsid w:val="0002407E"/>
    <w:rsid w:val="0002534A"/>
    <w:rsid w:val="00031F35"/>
    <w:rsid w:val="00060E15"/>
    <w:rsid w:val="000875DD"/>
    <w:rsid w:val="000B1E6E"/>
    <w:rsid w:val="000D4DB3"/>
    <w:rsid w:val="000D7947"/>
    <w:rsid w:val="000E0574"/>
    <w:rsid w:val="0010189D"/>
    <w:rsid w:val="001177A0"/>
    <w:rsid w:val="001208E9"/>
    <w:rsid w:val="001256EE"/>
    <w:rsid w:val="001A5CF2"/>
    <w:rsid w:val="001C7BD3"/>
    <w:rsid w:val="001D152B"/>
    <w:rsid w:val="001E2766"/>
    <w:rsid w:val="00234C38"/>
    <w:rsid w:val="00245E4E"/>
    <w:rsid w:val="0025479F"/>
    <w:rsid w:val="00257B32"/>
    <w:rsid w:val="00257DC7"/>
    <w:rsid w:val="00263034"/>
    <w:rsid w:val="00277CEE"/>
    <w:rsid w:val="002817AC"/>
    <w:rsid w:val="00296404"/>
    <w:rsid w:val="002B6EB8"/>
    <w:rsid w:val="002C587B"/>
    <w:rsid w:val="002E6C17"/>
    <w:rsid w:val="003029C5"/>
    <w:rsid w:val="00305151"/>
    <w:rsid w:val="0032694F"/>
    <w:rsid w:val="00332808"/>
    <w:rsid w:val="003458A4"/>
    <w:rsid w:val="00367798"/>
    <w:rsid w:val="003733E1"/>
    <w:rsid w:val="00384ECF"/>
    <w:rsid w:val="003866B4"/>
    <w:rsid w:val="003A3360"/>
    <w:rsid w:val="003A709E"/>
    <w:rsid w:val="003B31A9"/>
    <w:rsid w:val="003C600E"/>
    <w:rsid w:val="003D5312"/>
    <w:rsid w:val="003D649C"/>
    <w:rsid w:val="00422736"/>
    <w:rsid w:val="00450D1B"/>
    <w:rsid w:val="00464DA9"/>
    <w:rsid w:val="00497ABB"/>
    <w:rsid w:val="004A0E49"/>
    <w:rsid w:val="004B0968"/>
    <w:rsid w:val="004B4E55"/>
    <w:rsid w:val="004C6041"/>
    <w:rsid w:val="004F0F56"/>
    <w:rsid w:val="004F3C6B"/>
    <w:rsid w:val="00500168"/>
    <w:rsid w:val="00516E42"/>
    <w:rsid w:val="005408D3"/>
    <w:rsid w:val="00552C34"/>
    <w:rsid w:val="0055388F"/>
    <w:rsid w:val="00571DDE"/>
    <w:rsid w:val="00574CB0"/>
    <w:rsid w:val="005C3010"/>
    <w:rsid w:val="005D1A14"/>
    <w:rsid w:val="005D5EE2"/>
    <w:rsid w:val="005E1B3A"/>
    <w:rsid w:val="005E222F"/>
    <w:rsid w:val="005F19E3"/>
    <w:rsid w:val="005F3C37"/>
    <w:rsid w:val="0061382D"/>
    <w:rsid w:val="00682BF3"/>
    <w:rsid w:val="0069135E"/>
    <w:rsid w:val="00696796"/>
    <w:rsid w:val="006A1B22"/>
    <w:rsid w:val="006A33C7"/>
    <w:rsid w:val="006B6E40"/>
    <w:rsid w:val="006C0B84"/>
    <w:rsid w:val="006C283D"/>
    <w:rsid w:val="006C454B"/>
    <w:rsid w:val="006D2829"/>
    <w:rsid w:val="006E67CA"/>
    <w:rsid w:val="007167F0"/>
    <w:rsid w:val="00732DB9"/>
    <w:rsid w:val="00742D4C"/>
    <w:rsid w:val="0074582A"/>
    <w:rsid w:val="00755427"/>
    <w:rsid w:val="00772421"/>
    <w:rsid w:val="00775F79"/>
    <w:rsid w:val="007C0927"/>
    <w:rsid w:val="007C672C"/>
    <w:rsid w:val="007E0B6F"/>
    <w:rsid w:val="00800337"/>
    <w:rsid w:val="00811D38"/>
    <w:rsid w:val="00812DF0"/>
    <w:rsid w:val="00833EC3"/>
    <w:rsid w:val="00836102"/>
    <w:rsid w:val="0086428A"/>
    <w:rsid w:val="008865BA"/>
    <w:rsid w:val="008A02AD"/>
    <w:rsid w:val="008C1700"/>
    <w:rsid w:val="008C7F2D"/>
    <w:rsid w:val="008D7835"/>
    <w:rsid w:val="008F6BF0"/>
    <w:rsid w:val="008F7E69"/>
    <w:rsid w:val="0090251D"/>
    <w:rsid w:val="00944EEE"/>
    <w:rsid w:val="00964F05"/>
    <w:rsid w:val="00974F48"/>
    <w:rsid w:val="009822E7"/>
    <w:rsid w:val="009852F3"/>
    <w:rsid w:val="0099057E"/>
    <w:rsid w:val="009C779F"/>
    <w:rsid w:val="00A06A44"/>
    <w:rsid w:val="00A0748E"/>
    <w:rsid w:val="00A12130"/>
    <w:rsid w:val="00A13BFD"/>
    <w:rsid w:val="00A56752"/>
    <w:rsid w:val="00A90E8B"/>
    <w:rsid w:val="00AB5895"/>
    <w:rsid w:val="00AE1064"/>
    <w:rsid w:val="00B02929"/>
    <w:rsid w:val="00B26892"/>
    <w:rsid w:val="00B46D44"/>
    <w:rsid w:val="00B65F71"/>
    <w:rsid w:val="00B94AF4"/>
    <w:rsid w:val="00BB7FC3"/>
    <w:rsid w:val="00BC5D34"/>
    <w:rsid w:val="00BC7C13"/>
    <w:rsid w:val="00C2143F"/>
    <w:rsid w:val="00C26E68"/>
    <w:rsid w:val="00C7231A"/>
    <w:rsid w:val="00CA6951"/>
    <w:rsid w:val="00CC20DC"/>
    <w:rsid w:val="00CD0C0C"/>
    <w:rsid w:val="00CF5C32"/>
    <w:rsid w:val="00CF5EF0"/>
    <w:rsid w:val="00D10448"/>
    <w:rsid w:val="00D12A3F"/>
    <w:rsid w:val="00D16629"/>
    <w:rsid w:val="00D9118F"/>
    <w:rsid w:val="00D94C4C"/>
    <w:rsid w:val="00D94F0E"/>
    <w:rsid w:val="00DB59CE"/>
    <w:rsid w:val="00DB72CD"/>
    <w:rsid w:val="00DC0189"/>
    <w:rsid w:val="00DE1AC5"/>
    <w:rsid w:val="00DE77D1"/>
    <w:rsid w:val="00DF4D78"/>
    <w:rsid w:val="00E0414E"/>
    <w:rsid w:val="00E30B1C"/>
    <w:rsid w:val="00E62DA2"/>
    <w:rsid w:val="00E742FE"/>
    <w:rsid w:val="00E74A2C"/>
    <w:rsid w:val="00E83E59"/>
    <w:rsid w:val="00E93A96"/>
    <w:rsid w:val="00EA782F"/>
    <w:rsid w:val="00EB575E"/>
    <w:rsid w:val="00EB626A"/>
    <w:rsid w:val="00F102B0"/>
    <w:rsid w:val="00F11538"/>
    <w:rsid w:val="00F14F25"/>
    <w:rsid w:val="00F23FB6"/>
    <w:rsid w:val="00F35D20"/>
    <w:rsid w:val="00F43B55"/>
    <w:rsid w:val="00F624CA"/>
    <w:rsid w:val="00F73FEA"/>
    <w:rsid w:val="00FE4BA4"/>
    <w:rsid w:val="74DA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1878"/>
  <w15:chartTrackingRefBased/>
  <w15:docId w15:val="{FC276CB8-1034-4D1F-89B3-88E2E9C7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CF2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6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E40"/>
  </w:style>
  <w:style w:type="paragraph" w:styleId="Piedepgina">
    <w:name w:val="footer"/>
    <w:basedOn w:val="Normal"/>
    <w:link w:val="PiedepginaCar"/>
    <w:uiPriority w:val="99"/>
    <w:unhideWhenUsed/>
    <w:rsid w:val="006B6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E40"/>
  </w:style>
  <w:style w:type="table" w:styleId="Tablaconcuadrcula">
    <w:name w:val="Table Grid"/>
    <w:basedOn w:val="Tablanormal"/>
    <w:uiPriority w:val="39"/>
    <w:rsid w:val="00CF5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5C32"/>
    <w:pPr>
      <w:ind w:left="720"/>
      <w:contextualSpacing/>
    </w:pPr>
  </w:style>
  <w:style w:type="character" w:styleId="Hipervnculo">
    <w:name w:val="Hyperlink"/>
    <w:uiPriority w:val="99"/>
    <w:unhideWhenUsed/>
    <w:rsid w:val="004C604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C6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F822D7E86F594E92B70502CAFC7A5D" ma:contentTypeVersion="2" ma:contentTypeDescription="Crear nuevo documento." ma:contentTypeScope="" ma:versionID="ceea70fda72e4193c3756707b1b5799a">
  <xsd:schema xmlns:xsd="http://www.w3.org/2001/XMLSchema" xmlns:xs="http://www.w3.org/2001/XMLSchema" xmlns:p="http://schemas.microsoft.com/office/2006/metadata/properties" xmlns:ns2="c4f11fa5-af26-4c8e-9b1d-d7b8f7030b58" targetNamespace="http://schemas.microsoft.com/office/2006/metadata/properties" ma:root="true" ma:fieldsID="5b7d6eea12b81e7ba37f1fa7273e4850" ns2:_="">
    <xsd:import namespace="c4f11fa5-af26-4c8e-9b1d-d7b8f7030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1fa5-af26-4c8e-9b1d-d7b8f7030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4A4D-D314-41B9-B53E-FE4F9AB20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823A41-B724-4DAE-B701-475A79224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11fa5-af26-4c8e-9b1d-d7b8f7030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506EC7-74D3-440D-AE95-A73163B564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1049</Words>
  <Characters>6214</Characters>
  <Application>Microsoft Office Word</Application>
  <DocSecurity>0</DocSecurity>
  <Lines>258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Cayo Pérez Bueno</dc:creator>
  <cp:keywords/>
  <dc:description/>
  <cp:lastModifiedBy>Mercedes Perez</cp:lastModifiedBy>
  <cp:revision>2</cp:revision>
  <cp:lastPrinted>2022-04-05T19:44:00Z</cp:lastPrinted>
  <dcterms:created xsi:type="dcterms:W3CDTF">2022-06-08T11:54:00Z</dcterms:created>
  <dcterms:modified xsi:type="dcterms:W3CDTF">2022-06-08T11:54:00Z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